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B3B" w:rsidRPr="003B7B3B" w:rsidRDefault="003B7B3B" w:rsidP="00C07965">
      <w:pPr>
        <w:pStyle w:val="Nadpis1"/>
        <w:spacing w:before="0"/>
        <w:jc w:val="center"/>
        <w:rPr>
          <w:rFonts w:ascii="Arial" w:hAnsi="Arial" w:cs="Arial"/>
          <w:caps/>
          <w:color w:val="000099"/>
          <w:sz w:val="26"/>
          <w:szCs w:val="26"/>
        </w:rPr>
      </w:pPr>
      <w:bookmarkStart w:id="0" w:name="_GoBack"/>
      <w:bookmarkEnd w:id="0"/>
      <w:r w:rsidRPr="003B7B3B">
        <w:rPr>
          <w:rFonts w:ascii="Arial" w:hAnsi="Arial" w:cs="Arial"/>
          <w:caps/>
          <w:color w:val="000099"/>
          <w:sz w:val="26"/>
          <w:szCs w:val="26"/>
        </w:rPr>
        <w:t>NÁRODNÍ PROGRAM PODPORY CESTOVNÍHO RUCHU V REGIONECH</w:t>
      </w:r>
    </w:p>
    <w:p w:rsidR="000055A4" w:rsidRPr="003B7B3B" w:rsidRDefault="00820E4B" w:rsidP="00C07965">
      <w:pPr>
        <w:pStyle w:val="Nadpis1"/>
        <w:spacing w:before="0"/>
        <w:jc w:val="center"/>
        <w:rPr>
          <w:rFonts w:ascii="Arial" w:hAnsi="Arial" w:cs="Arial"/>
          <w:color w:val="000099"/>
          <w:sz w:val="26"/>
          <w:szCs w:val="26"/>
        </w:rPr>
      </w:pPr>
      <w:r w:rsidRPr="003B7B3B">
        <w:rPr>
          <w:rFonts w:ascii="Arial" w:hAnsi="Arial" w:cs="Arial"/>
          <w:color w:val="000099"/>
          <w:sz w:val="26"/>
          <w:szCs w:val="26"/>
        </w:rPr>
        <w:t>Výběr r</w:t>
      </w:r>
      <w:r w:rsidR="000055A4" w:rsidRPr="003B7B3B">
        <w:rPr>
          <w:rFonts w:ascii="Arial" w:hAnsi="Arial" w:cs="Arial"/>
          <w:color w:val="000099"/>
          <w:sz w:val="26"/>
          <w:szCs w:val="26"/>
        </w:rPr>
        <w:t>ežim</w:t>
      </w:r>
      <w:r w:rsidRPr="003B7B3B">
        <w:rPr>
          <w:rFonts w:ascii="Arial" w:hAnsi="Arial" w:cs="Arial"/>
          <w:color w:val="000099"/>
          <w:sz w:val="26"/>
          <w:szCs w:val="26"/>
        </w:rPr>
        <w:t>u</w:t>
      </w:r>
      <w:r w:rsidR="000055A4" w:rsidRPr="003B7B3B">
        <w:rPr>
          <w:rFonts w:ascii="Arial" w:hAnsi="Arial" w:cs="Arial"/>
          <w:color w:val="000099"/>
          <w:sz w:val="26"/>
          <w:szCs w:val="26"/>
        </w:rPr>
        <w:t xml:space="preserve"> veřejné podpory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3F0258" w:rsidRPr="003F0258" w:rsidTr="00BE22DB">
        <w:tc>
          <w:tcPr>
            <w:tcW w:w="92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5A4" w:rsidRPr="003F0258" w:rsidRDefault="000055A4" w:rsidP="00B50883">
            <w:pPr>
              <w:pStyle w:val="Nadpis2"/>
              <w:outlineLvl w:val="1"/>
              <w:rPr>
                <w:rFonts w:ascii="Arial" w:hAnsi="Arial" w:cs="Arial"/>
                <w:color w:val="000099"/>
                <w:sz w:val="24"/>
                <w:szCs w:val="24"/>
              </w:rPr>
            </w:pPr>
            <w:r w:rsidRPr="003F0258">
              <w:rPr>
                <w:rFonts w:ascii="Arial" w:hAnsi="Arial" w:cs="Arial"/>
                <w:color w:val="000099"/>
                <w:sz w:val="24"/>
                <w:szCs w:val="24"/>
              </w:rPr>
              <w:t>Projekt</w:t>
            </w:r>
          </w:p>
        </w:tc>
      </w:tr>
      <w:tr w:rsidR="003C3C25" w:rsidRPr="00B50883" w:rsidTr="00FB1D42">
        <w:tc>
          <w:tcPr>
            <w:tcW w:w="2518" w:type="dxa"/>
            <w:tcBorders>
              <w:top w:val="single" w:sz="4" w:space="0" w:color="auto"/>
            </w:tcBorders>
          </w:tcPr>
          <w:p w:rsidR="000055A4" w:rsidRPr="00B50883" w:rsidRDefault="000055A4">
            <w:pPr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Název</w:t>
            </w:r>
            <w:r w:rsidR="00BE22DB" w:rsidRPr="00B50883">
              <w:rPr>
                <w:rFonts w:ascii="Arial" w:hAnsi="Arial" w:cs="Arial"/>
                <w:sz w:val="20"/>
                <w:szCs w:val="20"/>
              </w:rPr>
              <w:t xml:space="preserve"> projektu</w:t>
            </w:r>
          </w:p>
        </w:tc>
        <w:tc>
          <w:tcPr>
            <w:tcW w:w="6694" w:type="dxa"/>
            <w:tcBorders>
              <w:top w:val="single" w:sz="4" w:space="0" w:color="auto"/>
            </w:tcBorders>
          </w:tcPr>
          <w:p w:rsidR="000055A4" w:rsidRPr="00B50883" w:rsidRDefault="000055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C25" w:rsidRPr="00B50883" w:rsidTr="00FB1D42">
        <w:tc>
          <w:tcPr>
            <w:tcW w:w="2518" w:type="dxa"/>
          </w:tcPr>
          <w:p w:rsidR="000055A4" w:rsidRPr="00B50883" w:rsidRDefault="00FB1D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Pořadové číslo</w:t>
            </w:r>
            <w:r w:rsidR="000055A4" w:rsidRPr="00B50883">
              <w:rPr>
                <w:rFonts w:ascii="Arial" w:hAnsi="Arial" w:cs="Arial"/>
                <w:sz w:val="20"/>
                <w:szCs w:val="20"/>
              </w:rPr>
              <w:t xml:space="preserve"> projektu</w:t>
            </w:r>
          </w:p>
        </w:tc>
        <w:tc>
          <w:tcPr>
            <w:tcW w:w="6694" w:type="dxa"/>
          </w:tcPr>
          <w:p w:rsidR="000055A4" w:rsidRPr="00B50883" w:rsidRDefault="000055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C25" w:rsidRPr="00B50883" w:rsidTr="00FB1D42">
        <w:tc>
          <w:tcPr>
            <w:tcW w:w="2518" w:type="dxa"/>
          </w:tcPr>
          <w:p w:rsidR="000055A4" w:rsidRPr="00B50883" w:rsidRDefault="00FB1D42" w:rsidP="00FB1D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ž</w:t>
            </w:r>
            <w:r w:rsidR="000055A4" w:rsidRPr="00B50883">
              <w:rPr>
                <w:rFonts w:ascii="Arial" w:hAnsi="Arial" w:cs="Arial"/>
                <w:sz w:val="20"/>
                <w:szCs w:val="20"/>
              </w:rPr>
              <w:t>adatel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6694" w:type="dxa"/>
          </w:tcPr>
          <w:p w:rsidR="000055A4" w:rsidRPr="00B50883" w:rsidRDefault="000055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C25" w:rsidRPr="00B50883" w:rsidTr="00FB1D42">
        <w:tc>
          <w:tcPr>
            <w:tcW w:w="2518" w:type="dxa"/>
          </w:tcPr>
          <w:p w:rsidR="000055A4" w:rsidRPr="00B50883" w:rsidRDefault="00FB1D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 žadatele</w:t>
            </w:r>
          </w:p>
        </w:tc>
        <w:tc>
          <w:tcPr>
            <w:tcW w:w="6694" w:type="dxa"/>
          </w:tcPr>
          <w:p w:rsidR="000055A4" w:rsidRPr="00B50883" w:rsidRDefault="000055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055A4" w:rsidRPr="00B50883" w:rsidRDefault="000055A4">
      <w:pPr>
        <w:rPr>
          <w:rFonts w:ascii="Arial" w:hAnsi="Arial" w:cs="Arial"/>
          <w:sz w:val="20"/>
          <w:szCs w:val="20"/>
        </w:rPr>
      </w:pPr>
    </w:p>
    <w:p w:rsidR="000055A4" w:rsidRPr="003F0258" w:rsidRDefault="000055A4" w:rsidP="00B50883">
      <w:pPr>
        <w:pStyle w:val="Nadpis2"/>
        <w:rPr>
          <w:rFonts w:ascii="Arial" w:hAnsi="Arial" w:cs="Arial"/>
          <w:color w:val="000099"/>
          <w:sz w:val="24"/>
          <w:szCs w:val="24"/>
        </w:rPr>
      </w:pPr>
      <w:r w:rsidRPr="003F0258">
        <w:rPr>
          <w:rFonts w:ascii="Arial" w:hAnsi="Arial" w:cs="Arial"/>
          <w:color w:val="000099"/>
          <w:sz w:val="24"/>
          <w:szCs w:val="24"/>
        </w:rPr>
        <w:t>Prohlášení žadatele k režimu veřejné podpory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1598"/>
        <w:gridCol w:w="2693"/>
      </w:tblGrid>
      <w:tr w:rsidR="00B50883" w:rsidRPr="00B50883" w:rsidTr="00B50883">
        <w:tc>
          <w:tcPr>
            <w:tcW w:w="4606" w:type="dxa"/>
            <w:vAlign w:val="center"/>
          </w:tcPr>
          <w:p w:rsidR="003C3C25" w:rsidRPr="00B50883" w:rsidRDefault="003C3C25" w:rsidP="00B50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0883">
              <w:rPr>
                <w:rFonts w:ascii="Arial" w:hAnsi="Arial" w:cs="Arial"/>
                <w:b/>
                <w:sz w:val="20"/>
                <w:szCs w:val="20"/>
              </w:rPr>
              <w:t>Režim veřejné podpory</w:t>
            </w:r>
          </w:p>
        </w:tc>
        <w:tc>
          <w:tcPr>
            <w:tcW w:w="1598" w:type="dxa"/>
            <w:vAlign w:val="center"/>
          </w:tcPr>
          <w:p w:rsidR="003C3C25" w:rsidRPr="00B50883" w:rsidRDefault="003C3C25" w:rsidP="00B50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0883">
              <w:rPr>
                <w:rFonts w:ascii="Arial" w:hAnsi="Arial" w:cs="Arial"/>
                <w:b/>
                <w:sz w:val="20"/>
                <w:szCs w:val="20"/>
              </w:rPr>
              <w:t>Zaškrtnout platný (X)</w:t>
            </w:r>
          </w:p>
        </w:tc>
        <w:tc>
          <w:tcPr>
            <w:tcW w:w="2693" w:type="dxa"/>
            <w:vAlign w:val="center"/>
          </w:tcPr>
          <w:p w:rsidR="003C3C25" w:rsidRPr="00FB1D42" w:rsidRDefault="003C3C25" w:rsidP="00B50883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B50883">
              <w:rPr>
                <w:rFonts w:ascii="Arial" w:hAnsi="Arial" w:cs="Arial"/>
                <w:b/>
                <w:sz w:val="20"/>
                <w:szCs w:val="20"/>
              </w:rPr>
              <w:t>Podpis</w:t>
            </w:r>
            <w:r w:rsidR="00FB1D4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3C3C25" w:rsidRPr="00B50883" w:rsidTr="003C3C25">
        <w:tc>
          <w:tcPr>
            <w:tcW w:w="4606" w:type="dxa"/>
          </w:tcPr>
          <w:p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Realizovaný projekt nezakládá veřejnou podporu</w:t>
            </w:r>
          </w:p>
        </w:tc>
        <w:tc>
          <w:tcPr>
            <w:tcW w:w="1598" w:type="dxa"/>
          </w:tcPr>
          <w:p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C25" w:rsidRPr="00B50883" w:rsidTr="003C3C25">
        <w:tc>
          <w:tcPr>
            <w:tcW w:w="4606" w:type="dxa"/>
          </w:tcPr>
          <w:p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Projekt bude realizován v režimu „De minimis“.</w:t>
            </w:r>
          </w:p>
        </w:tc>
        <w:tc>
          <w:tcPr>
            <w:tcW w:w="1598" w:type="dxa"/>
          </w:tcPr>
          <w:p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C25" w:rsidRPr="00B50883" w:rsidTr="003C3C25">
        <w:tc>
          <w:tcPr>
            <w:tcW w:w="4606" w:type="dxa"/>
          </w:tcPr>
          <w:p w:rsidR="003C3C25" w:rsidRPr="00B50883" w:rsidRDefault="003C3C25" w:rsidP="00C21DA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Projekt bude realizován v režimu obecného nařízení o blokových výjimkách</w:t>
            </w:r>
            <w:r w:rsidR="00777519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1598" w:type="dxa"/>
          </w:tcPr>
          <w:p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50883" w:rsidRPr="003F0258" w:rsidRDefault="00FB1D42" w:rsidP="00B50883">
      <w:pPr>
        <w:pStyle w:val="Nadpis2"/>
        <w:rPr>
          <w:rFonts w:ascii="Arial" w:hAnsi="Arial" w:cs="Arial"/>
          <w:color w:val="000099"/>
          <w:sz w:val="24"/>
          <w:szCs w:val="24"/>
        </w:rPr>
      </w:pPr>
      <w:r w:rsidRPr="003F0258">
        <w:rPr>
          <w:rFonts w:ascii="Arial" w:hAnsi="Arial" w:cs="Arial"/>
          <w:color w:val="000099"/>
          <w:sz w:val="24"/>
          <w:szCs w:val="24"/>
        </w:rPr>
        <w:t>Zdůvodnění zvoleného</w:t>
      </w:r>
      <w:r w:rsidR="00B50883" w:rsidRPr="003F0258">
        <w:rPr>
          <w:rFonts w:ascii="Arial" w:hAnsi="Arial" w:cs="Arial"/>
          <w:color w:val="000099"/>
          <w:sz w:val="24"/>
          <w:szCs w:val="24"/>
        </w:rPr>
        <w:t xml:space="preserve"> režim</w:t>
      </w:r>
      <w:r w:rsidRPr="003F0258">
        <w:rPr>
          <w:rFonts w:ascii="Arial" w:hAnsi="Arial" w:cs="Arial"/>
          <w:color w:val="000099"/>
          <w:sz w:val="24"/>
          <w:szCs w:val="24"/>
        </w:rPr>
        <w:t>u</w:t>
      </w:r>
      <w:r w:rsidR="00B50883" w:rsidRPr="003F0258">
        <w:rPr>
          <w:rFonts w:ascii="Arial" w:hAnsi="Arial" w:cs="Arial"/>
          <w:color w:val="000099"/>
          <w:sz w:val="24"/>
          <w:szCs w:val="24"/>
        </w:rPr>
        <w:t xml:space="preserve"> veřejné podpory:</w:t>
      </w:r>
    </w:p>
    <w:p w:rsidR="003C3C25" w:rsidRPr="003F0258" w:rsidRDefault="003C3C25" w:rsidP="00B50883">
      <w:pPr>
        <w:pStyle w:val="Nadpis3"/>
        <w:rPr>
          <w:rFonts w:ascii="Arial" w:hAnsi="Arial" w:cs="Arial"/>
          <w:color w:val="000099"/>
        </w:rPr>
      </w:pPr>
      <w:r w:rsidRPr="003F0258">
        <w:rPr>
          <w:rFonts w:ascii="Arial" w:hAnsi="Arial" w:cs="Arial"/>
          <w:color w:val="000099"/>
        </w:rPr>
        <w:t>Projekt nezakládá veřejnou podporu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820E4B" w:rsidRPr="00B50883" w:rsidTr="00B50883">
        <w:tc>
          <w:tcPr>
            <w:tcW w:w="4219" w:type="dxa"/>
          </w:tcPr>
          <w:p w:rsidR="00820E4B" w:rsidRPr="00B50883" w:rsidRDefault="00820E4B" w:rsidP="00B50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0883">
              <w:rPr>
                <w:rFonts w:ascii="Arial" w:hAnsi="Arial" w:cs="Arial"/>
                <w:b/>
                <w:sz w:val="20"/>
                <w:szCs w:val="20"/>
              </w:rPr>
              <w:t>Znaky veřejné podpory</w:t>
            </w:r>
          </w:p>
        </w:tc>
        <w:tc>
          <w:tcPr>
            <w:tcW w:w="4993" w:type="dxa"/>
          </w:tcPr>
          <w:p w:rsidR="00820E4B" w:rsidRDefault="00FB1D42" w:rsidP="00B50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BE22DB" w:rsidRPr="00B50883">
              <w:rPr>
                <w:rFonts w:ascii="Arial" w:hAnsi="Arial" w:cs="Arial"/>
                <w:b/>
                <w:sz w:val="20"/>
                <w:szCs w:val="20"/>
              </w:rPr>
              <w:t>azby projektu na znaky veřejné podpory</w:t>
            </w:r>
          </w:p>
          <w:p w:rsidR="00FB1D42" w:rsidRPr="00B50883" w:rsidRDefault="00FB1D42" w:rsidP="00FB1D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Ano / Ne (při „Ne“ stručné zdůvodnění)</w:t>
            </w:r>
          </w:p>
        </w:tc>
      </w:tr>
      <w:tr w:rsidR="003C3C25" w:rsidRPr="00B50883" w:rsidTr="00B50883">
        <w:tc>
          <w:tcPr>
            <w:tcW w:w="4219" w:type="dxa"/>
          </w:tcPr>
          <w:p w:rsidR="003C3C25" w:rsidRPr="00B50883" w:rsidRDefault="003C3C25" w:rsidP="00B50883">
            <w:pPr>
              <w:pStyle w:val="Odstavecseseznamem"/>
              <w:numPr>
                <w:ilvl w:val="0"/>
                <w:numId w:val="1"/>
              </w:numPr>
              <w:spacing w:after="6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podpora je poskytnuta státem nebo z</w:t>
            </w:r>
            <w:r w:rsidR="00B50883">
              <w:rPr>
                <w:rFonts w:ascii="Arial" w:hAnsi="Arial" w:cs="Arial"/>
                <w:sz w:val="20"/>
                <w:szCs w:val="20"/>
              </w:rPr>
              <w:t> </w:t>
            </w:r>
            <w:r w:rsidRPr="00B50883">
              <w:rPr>
                <w:rFonts w:ascii="Arial" w:hAnsi="Arial" w:cs="Arial"/>
                <w:sz w:val="20"/>
                <w:szCs w:val="20"/>
              </w:rPr>
              <w:t>veřejných prostředků</w:t>
            </w:r>
          </w:p>
        </w:tc>
        <w:tc>
          <w:tcPr>
            <w:tcW w:w="4993" w:type="dxa"/>
          </w:tcPr>
          <w:p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C25" w:rsidRPr="00B50883" w:rsidTr="00B50883">
        <w:tc>
          <w:tcPr>
            <w:tcW w:w="4219" w:type="dxa"/>
          </w:tcPr>
          <w:p w:rsidR="003C3C25" w:rsidRPr="00B50883" w:rsidRDefault="003C3C25" w:rsidP="00B50883">
            <w:pPr>
              <w:pStyle w:val="Odstavecseseznamem"/>
              <w:numPr>
                <w:ilvl w:val="0"/>
                <w:numId w:val="1"/>
              </w:numPr>
              <w:spacing w:after="6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podpora zvýhodňuje určité podniky nebo určitá odvětví podnikání a je selektivní</w:t>
            </w:r>
          </w:p>
        </w:tc>
        <w:tc>
          <w:tcPr>
            <w:tcW w:w="4993" w:type="dxa"/>
          </w:tcPr>
          <w:p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C25" w:rsidRPr="00B50883" w:rsidTr="00B50883">
        <w:tc>
          <w:tcPr>
            <w:tcW w:w="4219" w:type="dxa"/>
          </w:tcPr>
          <w:p w:rsidR="003C3C25" w:rsidRPr="00B50883" w:rsidRDefault="003C3C25" w:rsidP="00B50883">
            <w:pPr>
              <w:pStyle w:val="Odstavecseseznamem"/>
              <w:numPr>
                <w:ilvl w:val="0"/>
                <w:numId w:val="1"/>
              </w:numPr>
              <w:spacing w:after="6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Style w:val="Siln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je ovlivněn obchod mezi členskými státy</w:t>
            </w:r>
          </w:p>
        </w:tc>
        <w:tc>
          <w:tcPr>
            <w:tcW w:w="4993" w:type="dxa"/>
          </w:tcPr>
          <w:p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C25" w:rsidRPr="00B50883" w:rsidTr="00B50883">
        <w:tc>
          <w:tcPr>
            <w:tcW w:w="4219" w:type="dxa"/>
          </w:tcPr>
          <w:p w:rsidR="003C3C25" w:rsidRPr="00B50883" w:rsidRDefault="003C3C25" w:rsidP="00B50883">
            <w:pPr>
              <w:pStyle w:val="Odstavecseseznamem"/>
              <w:numPr>
                <w:ilvl w:val="0"/>
                <w:numId w:val="1"/>
              </w:numPr>
              <w:spacing w:after="6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Style w:val="Siln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je narušena nebo hrozí narušení soutěže</w:t>
            </w:r>
          </w:p>
        </w:tc>
        <w:tc>
          <w:tcPr>
            <w:tcW w:w="4993" w:type="dxa"/>
          </w:tcPr>
          <w:p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C3C25" w:rsidRDefault="003C3C25" w:rsidP="00926A72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B50883">
        <w:rPr>
          <w:rFonts w:ascii="Arial" w:hAnsi="Arial" w:cs="Arial"/>
          <w:sz w:val="20"/>
          <w:szCs w:val="20"/>
        </w:rPr>
        <w:t>Projekt nezakládá veřejnou podporu</w:t>
      </w:r>
      <w:r w:rsidR="00820E4B" w:rsidRPr="00B50883">
        <w:rPr>
          <w:rFonts w:ascii="Arial" w:hAnsi="Arial" w:cs="Arial"/>
          <w:sz w:val="20"/>
          <w:szCs w:val="20"/>
        </w:rPr>
        <w:t>,</w:t>
      </w:r>
      <w:r w:rsidRPr="00B50883">
        <w:rPr>
          <w:rFonts w:ascii="Arial" w:hAnsi="Arial" w:cs="Arial"/>
          <w:sz w:val="20"/>
          <w:szCs w:val="20"/>
        </w:rPr>
        <w:t xml:space="preserve"> pokud lze vyloučit alespoň jeden z výše uvedených znaků veřejné podpory.</w:t>
      </w:r>
    </w:p>
    <w:p w:rsidR="00B50883" w:rsidRDefault="00FB1D42" w:rsidP="00926A72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Čestné p</w:t>
      </w:r>
      <w:r w:rsidR="00B50883">
        <w:rPr>
          <w:rFonts w:ascii="Arial" w:hAnsi="Arial" w:cs="Arial"/>
          <w:sz w:val="20"/>
          <w:szCs w:val="20"/>
        </w:rPr>
        <w:t>rohlášení žadatele, že výše uvedené náležitosti jsou pravdivé.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1"/>
        <w:gridCol w:w="7261"/>
      </w:tblGrid>
      <w:tr w:rsidR="00B50883" w:rsidRPr="00B50883" w:rsidTr="00130F3A">
        <w:tc>
          <w:tcPr>
            <w:tcW w:w="1951" w:type="dxa"/>
          </w:tcPr>
          <w:p w:rsidR="00B50883" w:rsidRPr="00B50883" w:rsidRDefault="00B50883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7261" w:type="dxa"/>
          </w:tcPr>
          <w:p w:rsidR="00B50883" w:rsidRPr="00B50883" w:rsidRDefault="00B50883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883" w:rsidRPr="00B50883" w:rsidTr="00130F3A">
        <w:tc>
          <w:tcPr>
            <w:tcW w:w="1951" w:type="dxa"/>
          </w:tcPr>
          <w:p w:rsidR="00B50883" w:rsidRPr="00B50883" w:rsidRDefault="00B50883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Podpis</w:t>
            </w:r>
            <w:r w:rsidR="00FB1D42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  <w:r w:rsidRPr="00B5088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261" w:type="dxa"/>
          </w:tcPr>
          <w:p w:rsidR="00B50883" w:rsidRPr="00B50883" w:rsidRDefault="00B50883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B1D42" w:rsidRPr="003F0258" w:rsidRDefault="00FB1D42" w:rsidP="00FB1D42">
      <w:pPr>
        <w:pStyle w:val="Nadpis3"/>
        <w:rPr>
          <w:rFonts w:ascii="Arial" w:hAnsi="Arial" w:cs="Arial"/>
          <w:color w:val="000099"/>
        </w:rPr>
      </w:pPr>
      <w:r w:rsidRPr="003F0258">
        <w:rPr>
          <w:rFonts w:ascii="Arial" w:hAnsi="Arial" w:cs="Arial"/>
          <w:color w:val="000099"/>
        </w:rPr>
        <w:t>Nové blokové výjimky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B1D42" w:rsidRPr="00B50883" w:rsidTr="004A47D1">
        <w:tc>
          <w:tcPr>
            <w:tcW w:w="4606" w:type="dxa"/>
          </w:tcPr>
          <w:p w:rsidR="00FB1D42" w:rsidRPr="00B50883" w:rsidRDefault="00FB1D42" w:rsidP="004A47D1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Zvolený druh blokové výjimky</w:t>
            </w:r>
          </w:p>
        </w:tc>
        <w:tc>
          <w:tcPr>
            <w:tcW w:w="4606" w:type="dxa"/>
          </w:tcPr>
          <w:p w:rsidR="00FB1D42" w:rsidRPr="00B50883" w:rsidRDefault="00FB1D42" w:rsidP="004A47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D42" w:rsidRPr="00B50883" w:rsidTr="004A47D1">
        <w:tc>
          <w:tcPr>
            <w:tcW w:w="4606" w:type="dxa"/>
          </w:tcPr>
          <w:p w:rsidR="00FB1D42" w:rsidRPr="00B50883" w:rsidRDefault="00296815" w:rsidP="00D67027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Čestné prohlášení žadatele, že realizovaný projekt je v souladu s podmínkami pro využití zvolené </w:t>
            </w:r>
            <w:r w:rsidR="00D67027">
              <w:rPr>
                <w:rFonts w:ascii="Arial" w:hAnsi="Arial" w:cs="Arial"/>
                <w:sz w:val="20"/>
                <w:szCs w:val="20"/>
              </w:rPr>
              <w:t xml:space="preserve">kategorie </w:t>
            </w:r>
            <w:r>
              <w:rPr>
                <w:rFonts w:ascii="Arial" w:hAnsi="Arial" w:cs="Arial"/>
                <w:sz w:val="20"/>
                <w:szCs w:val="20"/>
              </w:rPr>
              <w:t xml:space="preserve">blokové výjimky a že v projektu nejsou uvedeny aktivity a výdaje vyjmuté </w:t>
            </w:r>
            <w:r w:rsidRPr="0007693A">
              <w:rPr>
                <w:rFonts w:ascii="Arial" w:hAnsi="Arial" w:cs="Arial"/>
                <w:sz w:val="20"/>
                <w:szCs w:val="20"/>
              </w:rPr>
              <w:t xml:space="preserve">z působnosti dané </w:t>
            </w:r>
            <w:r w:rsidR="00D67027">
              <w:rPr>
                <w:rFonts w:ascii="Arial" w:hAnsi="Arial" w:cs="Arial"/>
                <w:sz w:val="20"/>
                <w:szCs w:val="20"/>
              </w:rPr>
              <w:t>kategorie</w:t>
            </w:r>
            <w:r w:rsidRPr="0007693A">
              <w:rPr>
                <w:rFonts w:ascii="Arial" w:hAnsi="Arial" w:cs="Arial"/>
                <w:sz w:val="20"/>
                <w:szCs w:val="20"/>
              </w:rPr>
              <w:t xml:space="preserve"> blokové výjimky (Nařízení Komise (EU) č. 651/2014 ze dne 17. června 2014, kterým se v souladu s články 107 a 108 Smlouvy o ES prohlašují určité kategorie podpory za slučitelné s vnitřním trhem.).</w:t>
            </w:r>
          </w:p>
        </w:tc>
        <w:tc>
          <w:tcPr>
            <w:tcW w:w="4606" w:type="dxa"/>
          </w:tcPr>
          <w:p w:rsidR="00FB1D42" w:rsidRPr="00B50883" w:rsidRDefault="00FB1D42" w:rsidP="004A47D1">
            <w:pPr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Datum:</w:t>
            </w:r>
          </w:p>
          <w:p w:rsidR="00FB1D42" w:rsidRPr="00B50883" w:rsidRDefault="00FB1D42" w:rsidP="004A47D1">
            <w:pPr>
              <w:rPr>
                <w:rFonts w:ascii="Arial" w:hAnsi="Arial" w:cs="Arial"/>
                <w:sz w:val="20"/>
                <w:szCs w:val="20"/>
              </w:rPr>
            </w:pPr>
          </w:p>
          <w:p w:rsidR="00FB1D42" w:rsidRPr="00B50883" w:rsidRDefault="00FB1D42" w:rsidP="004A47D1">
            <w:pPr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Podpis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  <w:r w:rsidRPr="00B5088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:rsidR="003C3C25" w:rsidRPr="003F0258" w:rsidRDefault="003C3C25" w:rsidP="00B50883">
      <w:pPr>
        <w:pStyle w:val="Nadpis3"/>
        <w:rPr>
          <w:rFonts w:ascii="Arial" w:hAnsi="Arial" w:cs="Arial"/>
          <w:color w:val="000099"/>
        </w:rPr>
      </w:pPr>
      <w:r w:rsidRPr="003F0258">
        <w:rPr>
          <w:rFonts w:ascii="Arial" w:hAnsi="Arial" w:cs="Arial"/>
          <w:color w:val="000099"/>
        </w:rPr>
        <w:lastRenderedPageBreak/>
        <w:t>De minimis</w:t>
      </w:r>
    </w:p>
    <w:p w:rsidR="003C3C25" w:rsidRPr="00B50883" w:rsidRDefault="00820E4B">
      <w:pPr>
        <w:rPr>
          <w:rFonts w:ascii="Arial" w:hAnsi="Arial" w:cs="Arial"/>
          <w:sz w:val="20"/>
          <w:szCs w:val="20"/>
        </w:rPr>
      </w:pPr>
      <w:r w:rsidRPr="00B50883">
        <w:rPr>
          <w:rFonts w:ascii="Arial" w:hAnsi="Arial" w:cs="Arial"/>
          <w:sz w:val="20"/>
          <w:szCs w:val="20"/>
        </w:rPr>
        <w:t>Prohlášení žadatele, že ke dni podání žádosti o dotaci nemá vyčerpaný limit pro podporu de minimis</w:t>
      </w:r>
      <w:r w:rsidR="00FB1D42">
        <w:rPr>
          <w:rFonts w:ascii="Arial" w:hAnsi="Arial" w:cs="Arial"/>
          <w:sz w:val="20"/>
          <w:szCs w:val="20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1"/>
        <w:gridCol w:w="7261"/>
      </w:tblGrid>
      <w:tr w:rsidR="00820E4B" w:rsidRPr="00B50883" w:rsidTr="00B50883">
        <w:tc>
          <w:tcPr>
            <w:tcW w:w="1951" w:type="dxa"/>
          </w:tcPr>
          <w:p w:rsidR="00820E4B" w:rsidRPr="00B50883" w:rsidRDefault="00820E4B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7261" w:type="dxa"/>
          </w:tcPr>
          <w:p w:rsidR="00820E4B" w:rsidRPr="00B50883" w:rsidRDefault="00820E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E4B" w:rsidRPr="00B50883" w:rsidTr="00B50883">
        <w:tc>
          <w:tcPr>
            <w:tcW w:w="1951" w:type="dxa"/>
          </w:tcPr>
          <w:p w:rsidR="00820E4B" w:rsidRPr="00B50883" w:rsidRDefault="00820E4B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Podpis</w:t>
            </w:r>
            <w:r w:rsidR="00FB1D42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  <w:r w:rsidRPr="00B5088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261" w:type="dxa"/>
          </w:tcPr>
          <w:p w:rsidR="00820E4B" w:rsidRPr="00B50883" w:rsidRDefault="00820E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B1D42" w:rsidRDefault="00CC7BF9" w:rsidP="00C00A47">
      <w:pPr>
        <w:spacing w:before="120"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008527" wp14:editId="24012241">
                <wp:simplePos x="0" y="0"/>
                <wp:positionH relativeFrom="column">
                  <wp:posOffset>-218308</wp:posOffset>
                </wp:positionH>
                <wp:positionV relativeFrom="paragraph">
                  <wp:posOffset>432255</wp:posOffset>
                </wp:positionV>
                <wp:extent cx="3217653" cy="388189"/>
                <wp:effectExtent l="0" t="0" r="1905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7653" cy="3881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7BF9" w:rsidRPr="00CC7BF9" w:rsidRDefault="00CC7BF9" w:rsidP="00CC7BF9">
                            <w:r w:rsidRPr="00CC7BF9">
                              <w:rPr>
                                <w:vertAlign w:val="superscript"/>
                              </w:rPr>
                              <w:t>*</w:t>
                            </w:r>
                            <w:r>
                              <w:t xml:space="preserve"> </w:t>
                            </w:r>
                            <w:r w:rsidRPr="00CC7BF9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Podpis statutárního zástupce organizace.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17.2pt;margin-top:34.05pt;width:253.35pt;height:30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" fillcolor="white [3201]" stroked="f" strokeweight=".5pt">
                <v:textbox>
                  <w:txbxContent>
                    <w:p w:rsidR="00CC7BF9" w:rsidRPr="00CC7BF9" w:rsidRDefault="00CC7BF9" w:rsidP="00CC7BF9">
                      <w:r w:rsidRPr="00CC7BF9">
                        <w:rPr>
                          <w:vertAlign w:val="superscript"/>
                        </w:rPr>
                        <w:t>*</w:t>
                      </w:r>
                      <w:r>
                        <w:t xml:space="preserve"> </w:t>
                      </w:r>
                      <w:r w:rsidRPr="00CC7BF9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Podpis statutárního zástupce organizace.</w:t>
                      </w:r>
                    </w:p>
                  </w:txbxContent>
                </v:textbox>
              </v:shape>
            </w:pict>
          </mc:Fallback>
        </mc:AlternateContent>
      </w:r>
      <w:r w:rsidR="00C00A47">
        <w:t>V případě využití režimu „de minimis“ žadatel doloží vyplněný formulář „</w:t>
      </w:r>
      <w:r w:rsidR="00C00A47" w:rsidRPr="00C00A47">
        <w:t>Čestné prohlášení žadatele o</w:t>
      </w:r>
      <w:r w:rsidR="00C00A47">
        <w:t> </w:t>
      </w:r>
      <w:r w:rsidR="00C00A47" w:rsidRPr="00C00A47">
        <w:t>podporu v režimu de minimis</w:t>
      </w:r>
      <w:r w:rsidR="00C00A47">
        <w:t>“.</w:t>
      </w:r>
      <w:r w:rsidR="00FB1D42">
        <w:br w:type="page"/>
      </w:r>
    </w:p>
    <w:p w:rsidR="00FB1D42" w:rsidRPr="00D57E01" w:rsidRDefault="00FB1D42" w:rsidP="00FB1D42">
      <w:pPr>
        <w:jc w:val="center"/>
        <w:rPr>
          <w:rFonts w:ascii="Arial" w:hAnsi="Arial" w:cs="Arial"/>
          <w:b/>
          <w:sz w:val="28"/>
          <w:szCs w:val="28"/>
        </w:rPr>
      </w:pPr>
      <w:bookmarkStart w:id="1" w:name="_Toc386554796"/>
      <w:r w:rsidRPr="00D57E01">
        <w:rPr>
          <w:rFonts w:ascii="Arial" w:hAnsi="Arial" w:cs="Arial"/>
          <w:b/>
          <w:sz w:val="28"/>
          <w:szCs w:val="28"/>
        </w:rPr>
        <w:lastRenderedPageBreak/>
        <w:t xml:space="preserve">Čestné prohlášení žadatele o podporu v režimu </w:t>
      </w:r>
      <w:r w:rsidRPr="00D57E01">
        <w:rPr>
          <w:rFonts w:ascii="Arial" w:hAnsi="Arial" w:cs="Arial"/>
          <w:b/>
          <w:i/>
          <w:sz w:val="28"/>
          <w:szCs w:val="28"/>
        </w:rPr>
        <w:t>de minimis</w:t>
      </w:r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0"/>
        <w:gridCol w:w="6378"/>
      </w:tblGrid>
      <w:tr w:rsidR="00FB1D42" w:rsidRPr="00083172" w:rsidTr="00FB1D42">
        <w:trPr>
          <w:trHeight w:val="460"/>
        </w:trPr>
        <w:tc>
          <w:tcPr>
            <w:tcW w:w="2910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/ Jméno žadatele</w:t>
            </w:r>
          </w:p>
        </w:tc>
        <w:tc>
          <w:tcPr>
            <w:tcW w:w="6378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FB1D42" w:rsidRPr="00083172" w:rsidTr="00FB1D42">
        <w:trPr>
          <w:trHeight w:val="460"/>
        </w:trPr>
        <w:tc>
          <w:tcPr>
            <w:tcW w:w="2910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sz w:val="20"/>
              </w:rPr>
              <w:t>Sídlo / Adresa žadatele</w:t>
            </w:r>
          </w:p>
        </w:tc>
        <w:tc>
          <w:tcPr>
            <w:tcW w:w="6378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FB1D42" w:rsidRPr="00083172" w:rsidTr="00FB1D42">
        <w:trPr>
          <w:trHeight w:val="460"/>
        </w:trPr>
        <w:tc>
          <w:tcPr>
            <w:tcW w:w="2910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 / Datum narození</w:t>
            </w:r>
          </w:p>
        </w:tc>
        <w:tc>
          <w:tcPr>
            <w:tcW w:w="6378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B1D42" w:rsidRPr="00C41523" w:rsidRDefault="00FB1D42" w:rsidP="00FB1D4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240" w:after="120" w:line="240" w:lineRule="auto"/>
        <w:ind w:left="714" w:hanging="357"/>
        <w:contextualSpacing w:val="0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 xml:space="preserve">Žadatel prohlašuje, že jako </w:t>
      </w:r>
      <w:r w:rsidRPr="00C41523">
        <w:rPr>
          <w:rFonts w:ascii="Arial" w:hAnsi="Arial" w:cs="Arial"/>
          <w:sz w:val="20"/>
          <w:u w:val="single"/>
        </w:rPr>
        <w:t>účetní období</w:t>
      </w:r>
      <w:r w:rsidRPr="00C41523">
        <w:rPr>
          <w:rFonts w:ascii="Arial" w:hAnsi="Arial" w:cs="Arial"/>
          <w:sz w:val="20"/>
        </w:rPr>
        <w:t xml:space="preserve"> používá</w:t>
      </w:r>
    </w:p>
    <w:p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063826">
        <w:rPr>
          <w:rFonts w:ascii="Arial" w:hAnsi="Arial" w:cs="Arial"/>
          <w:b/>
          <w:bCs/>
          <w:sz w:val="20"/>
        </w:rPr>
      </w:r>
      <w:r w:rsidR="00063826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kalendářní rok</w:t>
      </w:r>
      <w:r w:rsidRPr="00083172">
        <w:rPr>
          <w:rFonts w:ascii="Arial" w:hAnsi="Arial" w:cs="Arial"/>
          <w:bCs/>
          <w:sz w:val="20"/>
        </w:rPr>
        <w:t>.</w:t>
      </w:r>
    </w:p>
    <w:p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063826">
        <w:rPr>
          <w:rFonts w:ascii="Arial" w:hAnsi="Arial" w:cs="Arial"/>
          <w:b/>
          <w:bCs/>
          <w:sz w:val="20"/>
        </w:rPr>
      </w:r>
      <w:r w:rsidR="00063826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hospodářský rok </w:t>
      </w:r>
      <w:r w:rsidRPr="00083172">
        <w:rPr>
          <w:rFonts w:ascii="Arial" w:hAnsi="Arial" w:cs="Arial"/>
          <w:bCs/>
          <w:sz w:val="20"/>
        </w:rPr>
        <w:t>(začátek ……………………., konec ……………………).</w:t>
      </w:r>
    </w:p>
    <w:p w:rsidR="00FB1D42" w:rsidRPr="00087ABF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</w:rPr>
      </w:pPr>
      <w:r w:rsidRPr="00087ABF">
        <w:rPr>
          <w:rFonts w:ascii="Arial" w:hAnsi="Arial" w:cs="Arial"/>
          <w:sz w:val="20"/>
        </w:rPr>
        <w:t>V případě, že během</w:t>
      </w:r>
      <w:r>
        <w:rPr>
          <w:rFonts w:ascii="Arial" w:hAnsi="Arial" w:cs="Arial"/>
          <w:b/>
          <w:sz w:val="20"/>
        </w:rPr>
        <w:t xml:space="preserve"> </w:t>
      </w:r>
      <w:r w:rsidRPr="00236FFF">
        <w:rPr>
          <w:rFonts w:ascii="Arial" w:hAnsi="Arial" w:cs="Arial"/>
          <w:b/>
          <w:sz w:val="20"/>
          <w:u w:val="single"/>
        </w:rPr>
        <w:t>předchozí</w:t>
      </w:r>
      <w:r>
        <w:rPr>
          <w:rFonts w:ascii="Arial" w:hAnsi="Arial" w:cs="Arial"/>
          <w:b/>
          <w:sz w:val="20"/>
          <w:u w:val="single"/>
        </w:rPr>
        <w:t>ch</w:t>
      </w:r>
      <w:r w:rsidRPr="00236FFF">
        <w:rPr>
          <w:rFonts w:ascii="Arial" w:hAnsi="Arial" w:cs="Arial"/>
          <w:b/>
          <w:sz w:val="20"/>
          <w:u w:val="single"/>
        </w:rPr>
        <w:t xml:space="preserve"> dv</w:t>
      </w:r>
      <w:r>
        <w:rPr>
          <w:rFonts w:ascii="Arial" w:hAnsi="Arial" w:cs="Arial"/>
          <w:b/>
          <w:sz w:val="20"/>
          <w:u w:val="single"/>
        </w:rPr>
        <w:t>ou</w:t>
      </w:r>
      <w:r w:rsidRPr="00236FFF">
        <w:rPr>
          <w:rFonts w:ascii="Arial" w:hAnsi="Arial" w:cs="Arial"/>
          <w:b/>
          <w:sz w:val="20"/>
          <w:u w:val="single"/>
        </w:rPr>
        <w:t xml:space="preserve"> účetní</w:t>
      </w:r>
      <w:r>
        <w:rPr>
          <w:rFonts w:ascii="Arial" w:hAnsi="Arial" w:cs="Arial"/>
          <w:b/>
          <w:sz w:val="20"/>
          <w:u w:val="single"/>
        </w:rPr>
        <w:t>ch</w:t>
      </w:r>
      <w:r w:rsidRPr="00236FFF">
        <w:rPr>
          <w:rFonts w:ascii="Arial" w:hAnsi="Arial" w:cs="Arial"/>
          <w:b/>
          <w:sz w:val="20"/>
          <w:u w:val="single"/>
        </w:rPr>
        <w:t xml:space="preserve"> období</w:t>
      </w:r>
      <w:r>
        <w:rPr>
          <w:rFonts w:ascii="Arial" w:hAnsi="Arial" w:cs="Arial"/>
          <w:b/>
          <w:sz w:val="20"/>
        </w:rPr>
        <w:t xml:space="preserve"> došlo k přechodu z kalendářního roku </w:t>
      </w:r>
      <w:r>
        <w:rPr>
          <w:rFonts w:ascii="Arial" w:hAnsi="Arial" w:cs="Arial"/>
          <w:b/>
          <w:sz w:val="20"/>
        </w:rPr>
        <w:br/>
        <w:t xml:space="preserve">na </w:t>
      </w:r>
      <w:r w:rsidRPr="00B34AF4">
        <w:rPr>
          <w:rFonts w:ascii="Arial" w:hAnsi="Arial" w:cs="Arial"/>
          <w:b/>
          <w:sz w:val="20"/>
        </w:rPr>
        <w:t>rok</w:t>
      </w:r>
      <w:r>
        <w:rPr>
          <w:rFonts w:ascii="Arial" w:hAnsi="Arial" w:cs="Arial"/>
          <w:b/>
          <w:sz w:val="20"/>
        </w:rPr>
        <w:t xml:space="preserve"> hospodářský anebo opačně</w:t>
      </w:r>
      <w:r w:rsidRPr="00087ABF">
        <w:rPr>
          <w:rFonts w:ascii="Arial" w:hAnsi="Arial" w:cs="Arial"/>
          <w:sz w:val="20"/>
        </w:rPr>
        <w:t>, uveďte tuto skutečnost</w:t>
      </w:r>
      <w:r>
        <w:rPr>
          <w:rFonts w:ascii="Arial" w:hAnsi="Arial" w:cs="Arial"/>
          <w:b/>
          <w:sz w:val="20"/>
        </w:rPr>
        <w:t xml:space="preserve"> </w:t>
      </w:r>
      <w:r w:rsidRPr="00087ABF">
        <w:rPr>
          <w:rFonts w:ascii="Arial" w:hAnsi="Arial" w:cs="Arial"/>
          <w:sz w:val="20"/>
        </w:rPr>
        <w:t>vypsáním účetních období, která byla použita</w:t>
      </w:r>
      <w:r>
        <w:rPr>
          <w:rFonts w:ascii="Arial" w:hAnsi="Arial" w:cs="Arial"/>
          <w:sz w:val="20"/>
        </w:rPr>
        <w:t xml:space="preserve"> </w:t>
      </w:r>
      <w:r w:rsidRPr="006A402C">
        <w:rPr>
          <w:rFonts w:ascii="Arial" w:hAnsi="Arial" w:cs="Arial"/>
          <w:i/>
          <w:sz w:val="16"/>
          <w:szCs w:val="16"/>
        </w:rPr>
        <w:t>(např. 1. 4. 2012 - 31. 3. 2013; 1. 4. 2013 - 31. 12. 2013)</w:t>
      </w:r>
      <w:r w:rsidRPr="006A402C">
        <w:rPr>
          <w:rFonts w:ascii="Arial" w:hAnsi="Arial" w:cs="Arial"/>
          <w:sz w:val="16"/>
          <w:szCs w:val="16"/>
        </w:rPr>
        <w:t>:</w:t>
      </w:r>
    </w:p>
    <w:p w:rsidR="00FB1D42" w:rsidRDefault="00FB1D42" w:rsidP="00FB1D42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 w:rsidRPr="00D836CD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</w:t>
      </w:r>
      <w:r w:rsidRPr="00083172">
        <w:rPr>
          <w:rFonts w:ascii="Arial" w:hAnsi="Arial" w:cs="Arial"/>
          <w:b/>
          <w:sz w:val="20"/>
        </w:rPr>
        <w:t>Podniky</w:t>
      </w:r>
      <w:r>
        <w:rPr>
          <w:rStyle w:val="Znakapoznpodarou"/>
          <w:rFonts w:ascii="Arial" w:hAnsi="Arial" w:cs="Arial"/>
          <w:b/>
          <w:sz w:val="20"/>
        </w:rPr>
        <w:footnoteReference w:id="2"/>
      </w:r>
      <w:r w:rsidRPr="00083172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pro</w:t>
      </w:r>
      <w:r w:rsidRPr="00083172">
        <w:rPr>
          <w:rFonts w:ascii="Arial" w:hAnsi="Arial" w:cs="Arial"/>
          <w:b/>
          <w:sz w:val="20"/>
        </w:rPr>
        <w:t>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FB1D42" w:rsidRPr="00083172" w:rsidTr="00FB1D42">
        <w:trPr>
          <w:trHeight w:val="3881"/>
        </w:trPr>
        <w:tc>
          <w:tcPr>
            <w:tcW w:w="9288" w:type="dxa"/>
            <w:tcBorders>
              <w:bottom w:val="single" w:sz="4" w:space="0" w:color="auto"/>
            </w:tcBorders>
          </w:tcPr>
          <w:p w:rsidR="00FB1D42" w:rsidRPr="00D57E01" w:rsidRDefault="00FB1D42" w:rsidP="00FB1D42">
            <w:pPr>
              <w:spacing w:after="120" w:line="240" w:lineRule="auto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Žadatel o podporu se považuje za </w:t>
            </w:r>
            <w:r>
              <w:rPr>
                <w:rFonts w:ascii="Arial" w:hAnsi="Arial" w:cs="Arial"/>
                <w:b/>
                <w:bCs/>
                <w:sz w:val="20"/>
              </w:rPr>
              <w:t>pro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pojen</w:t>
            </w:r>
            <w:r>
              <w:rPr>
                <w:rFonts w:ascii="Arial" w:hAnsi="Arial" w:cs="Arial"/>
                <w:b/>
                <w:bCs/>
                <w:sz w:val="20"/>
              </w:rPr>
              <w:t>ý</w:t>
            </w:r>
            <w:r>
              <w:rPr>
                <w:rStyle w:val="Znakapoznpodarou"/>
                <w:rFonts w:ascii="Arial" w:hAnsi="Arial" w:cs="Arial"/>
                <w:b/>
                <w:bCs/>
                <w:sz w:val="20"/>
              </w:rPr>
              <w:footnoteReference w:id="3"/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s jiným</w:t>
            </w:r>
            <w:r>
              <w:rPr>
                <w:rFonts w:ascii="Arial" w:hAnsi="Arial" w:cs="Arial"/>
                <w:b/>
                <w:bCs/>
                <w:sz w:val="20"/>
              </w:rPr>
              <w:t>i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</w:t>
            </w:r>
            <w:r>
              <w:rPr>
                <w:rFonts w:ascii="Arial" w:hAnsi="Arial" w:cs="Arial"/>
                <w:b/>
                <w:bCs/>
                <w:sz w:val="20"/>
              </w:rPr>
              <w:t>y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, pokud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i tyto 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subjekty mezi sebou mají některý z následujících vztahů:</w:t>
            </w:r>
            <w:r w:rsidRPr="00D57E01">
              <w:rPr>
                <w:rFonts w:ascii="Arial" w:hAnsi="Arial" w:cs="Arial"/>
                <w:sz w:val="20"/>
              </w:rPr>
              <w:t xml:space="preserve">  </w:t>
            </w:r>
          </w:p>
          <w:p w:rsidR="00FB1D42" w:rsidRPr="00FB1D42" w:rsidRDefault="00FB1D42" w:rsidP="00FB1D42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  <w:r w:rsidRPr="00FB1D42">
              <w:rPr>
                <w:rFonts w:ascii="Arial" w:hAnsi="Arial" w:cs="Arial"/>
                <w:sz w:val="20"/>
              </w:rPr>
              <w:t xml:space="preserve">jeden subjekt vlastní více než 50 % hlasovacích práv, která náležejí akcionářům nebo společníkům, </w:t>
            </w:r>
            <w:r w:rsidRPr="00FB1D42">
              <w:rPr>
                <w:rFonts w:ascii="Arial" w:hAnsi="Arial" w:cs="Arial"/>
                <w:sz w:val="20"/>
              </w:rPr>
              <w:br/>
              <w:t>v jiném subjektu;</w:t>
            </w:r>
          </w:p>
          <w:p w:rsidR="00FB1D42" w:rsidRPr="00FB1D42" w:rsidRDefault="00FB1D42" w:rsidP="00FB1D42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  <w:r w:rsidRPr="00FB1D42">
              <w:rPr>
                <w:rFonts w:ascii="Arial" w:hAnsi="Arial" w:cs="Arial"/>
                <w:sz w:val="20"/>
              </w:rPr>
              <w:t>jeden subjekt má právo jmenovat nebo odvolat více než 50 % členů správního, řídícího nebo dozorčího orgánu jiného subjektu;</w:t>
            </w:r>
          </w:p>
          <w:p w:rsidR="00FB1D42" w:rsidRPr="00FB1D42" w:rsidRDefault="00FB1D42" w:rsidP="00FB1D42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  <w:r w:rsidRPr="00FB1D42">
              <w:rPr>
                <w:rFonts w:ascii="Arial" w:hAnsi="Arial" w:cs="Arial"/>
                <w:sz w:val="20"/>
              </w:rPr>
              <w:t xml:space="preserve">jeden subjekt má právo uplatňovat více než 50% vliv v jiném subjektu podle smlouvy uzavřené </w:t>
            </w:r>
            <w:r w:rsidRPr="00FB1D42">
              <w:rPr>
                <w:rFonts w:ascii="Arial" w:hAnsi="Arial" w:cs="Arial"/>
                <w:sz w:val="20"/>
              </w:rPr>
              <w:br/>
              <w:t>s daným subjektem nebo dle ustanovení v zakladatelské smlouvě nebo ve stanovách tohoto subjektu;</w:t>
            </w:r>
          </w:p>
          <w:p w:rsidR="00FB1D42" w:rsidRPr="00FB1D42" w:rsidRDefault="00FB1D42" w:rsidP="00FB1D42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  <w:r w:rsidRPr="00FB1D42">
              <w:rPr>
                <w:rFonts w:ascii="Arial" w:hAnsi="Arial" w:cs="Arial"/>
                <w:sz w:val="20"/>
              </w:rPr>
              <w:t>jeden subjekt, který je akcionářem nebo společníkem jiného subjektu, ovládá sám, v souladu s dohodou uzavřenou s jinými akcionáři nebo společníky daného subjektu, více než 50 % hlasovacích práv, náležejících akcionářům nebo společníkům, v daném subjektu.</w:t>
            </w:r>
          </w:p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Subjekty, které mají s žadatelem o podporu jakýkoli vztah uvedený pod písm. a) až d) </w:t>
            </w:r>
            <w:r w:rsidRPr="00D57E01">
              <w:rPr>
                <w:rFonts w:ascii="Arial" w:hAnsi="Arial" w:cs="Arial"/>
                <w:sz w:val="20"/>
                <w:u w:val="single"/>
              </w:rPr>
              <w:t>prostřednictvím</w:t>
            </w:r>
            <w:r w:rsidRPr="00D57E01">
              <w:rPr>
                <w:rFonts w:ascii="Arial" w:hAnsi="Arial" w:cs="Arial"/>
                <w:sz w:val="20"/>
              </w:rPr>
              <w:t xml:space="preserve"> </w:t>
            </w:r>
            <w:r w:rsidRPr="00326362">
              <w:rPr>
                <w:rFonts w:ascii="Arial" w:hAnsi="Arial" w:cs="Arial"/>
                <w:sz w:val="20"/>
                <w:u w:val="single"/>
              </w:rPr>
              <w:t>jednoho nebo více dalších subjektů</w:t>
            </w:r>
            <w:r w:rsidRPr="00D57E01">
              <w:rPr>
                <w:rFonts w:ascii="Arial" w:hAnsi="Arial" w:cs="Arial"/>
                <w:sz w:val="20"/>
              </w:rPr>
              <w:t xml:space="preserve">, se také považují za podnik </w:t>
            </w:r>
            <w:r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>pojený s žadatelem o podporu.</w:t>
            </w:r>
          </w:p>
          <w:p w:rsidR="00FB1D42" w:rsidRPr="00FB1D42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Do výčtu podniků </w:t>
            </w:r>
            <w:r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 xml:space="preserve">pojených přímo či zprostředkovaně se žadatelem o podporu se zahrnují </w:t>
            </w:r>
            <w:r>
              <w:rPr>
                <w:rFonts w:ascii="Arial" w:hAnsi="Arial" w:cs="Arial"/>
                <w:sz w:val="20"/>
                <w:u w:val="single"/>
              </w:rPr>
              <w:t>osoby zapsané v základních</w:t>
            </w:r>
            <w:r w:rsidRPr="00082081">
              <w:rPr>
                <w:rFonts w:ascii="Arial" w:hAnsi="Arial" w:cs="Arial"/>
                <w:sz w:val="20"/>
                <w:u w:val="single"/>
              </w:rPr>
              <w:t xml:space="preserve"> reg</w:t>
            </w:r>
            <w:r>
              <w:rPr>
                <w:rFonts w:ascii="Arial" w:hAnsi="Arial" w:cs="Arial"/>
                <w:sz w:val="20"/>
                <w:u w:val="single"/>
              </w:rPr>
              <w:t>istrech</w:t>
            </w:r>
            <w:r w:rsidRPr="008F7272">
              <w:rPr>
                <w:rFonts w:ascii="Arial" w:hAnsi="Arial" w:cs="Arial"/>
                <w:sz w:val="20"/>
              </w:rPr>
              <w:t xml:space="preserve"> v souladu se zákonem č. 111/2009 Sb., o základních registrech, </w:t>
            </w:r>
            <w:r>
              <w:rPr>
                <w:rFonts w:ascii="Arial" w:hAnsi="Arial" w:cs="Arial"/>
                <w:sz w:val="20"/>
              </w:rPr>
              <w:br/>
            </w:r>
            <w:r w:rsidRPr="008F7272">
              <w:rPr>
                <w:rFonts w:ascii="Arial" w:hAnsi="Arial" w:cs="Arial"/>
                <w:sz w:val="20"/>
              </w:rPr>
              <w:t>ve znění pozdějších předpisů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FB1D42" w:rsidRPr="006106C5" w:rsidRDefault="00FB1D42" w:rsidP="00FB1D42">
      <w:pPr>
        <w:pStyle w:val="Odstavecseseznamem"/>
        <w:keepNext/>
        <w:keepLines/>
        <w:autoSpaceDE w:val="0"/>
        <w:autoSpaceDN w:val="0"/>
        <w:adjustRightInd w:val="0"/>
        <w:spacing w:before="240" w:after="120" w:line="240" w:lineRule="auto"/>
        <w:contextualSpacing w:val="0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 xml:space="preserve">Žadatel prohlašuje, že </w:t>
      </w:r>
    </w:p>
    <w:p w:rsidR="00FB1D42" w:rsidRPr="00083172" w:rsidRDefault="00FB1D42" w:rsidP="00FB1D42">
      <w:pPr>
        <w:keepNext/>
        <w:keepLines/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063826">
        <w:rPr>
          <w:rFonts w:ascii="Arial" w:hAnsi="Arial" w:cs="Arial"/>
          <w:b/>
          <w:bCs/>
          <w:sz w:val="20"/>
        </w:rPr>
      </w:r>
      <w:r w:rsidR="00063826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sz w:val="20"/>
        </w:rPr>
        <w:t xml:space="preserve">  </w:t>
      </w:r>
      <w:r w:rsidRPr="00083172">
        <w:rPr>
          <w:rFonts w:ascii="Arial" w:hAnsi="Arial" w:cs="Arial"/>
          <w:b/>
          <w:sz w:val="20"/>
          <w:u w:val="single"/>
        </w:rPr>
        <w:t>není</w:t>
      </w:r>
      <w:r w:rsidRPr="00083172">
        <w:rPr>
          <w:rFonts w:ascii="Arial" w:hAnsi="Arial" w:cs="Arial"/>
          <w:sz w:val="20"/>
        </w:rPr>
        <w:t xml:space="preserve"> ve výše uvedeném smyslu </w:t>
      </w:r>
      <w:r>
        <w:rPr>
          <w:rFonts w:ascii="Arial" w:hAnsi="Arial" w:cs="Arial"/>
          <w:sz w:val="20"/>
        </w:rPr>
        <w:t>pro</w:t>
      </w:r>
      <w:r w:rsidRPr="00083172">
        <w:rPr>
          <w:rFonts w:ascii="Arial" w:hAnsi="Arial" w:cs="Arial"/>
          <w:sz w:val="20"/>
        </w:rPr>
        <w:t>pojen s jiným podnikem.</w:t>
      </w:r>
    </w:p>
    <w:p w:rsidR="00FB1D42" w:rsidRPr="00083172" w:rsidRDefault="00FB1D42" w:rsidP="00FB1D42">
      <w:pPr>
        <w:keepNext/>
        <w:keepLines/>
        <w:autoSpaceDE w:val="0"/>
        <w:autoSpaceDN w:val="0"/>
        <w:adjustRightInd w:val="0"/>
        <w:spacing w:after="120" w:line="240" w:lineRule="auto"/>
        <w:rPr>
          <w:b/>
          <w:sz w:val="28"/>
          <w:szCs w:val="28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063826">
        <w:rPr>
          <w:rFonts w:ascii="Arial" w:hAnsi="Arial" w:cs="Arial"/>
          <w:b/>
          <w:bCs/>
          <w:sz w:val="20"/>
        </w:rPr>
      </w:r>
      <w:r w:rsidR="00063826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sz w:val="20"/>
        </w:rPr>
        <w:t xml:space="preserve">  </w:t>
      </w:r>
      <w:r w:rsidRPr="00083172">
        <w:rPr>
          <w:rFonts w:ascii="Arial" w:hAnsi="Arial" w:cs="Arial"/>
          <w:b/>
          <w:sz w:val="20"/>
          <w:u w:val="single"/>
        </w:rPr>
        <w:t>je</w:t>
      </w:r>
      <w:r w:rsidRPr="00083172">
        <w:rPr>
          <w:rFonts w:ascii="Arial" w:hAnsi="Arial" w:cs="Arial"/>
          <w:sz w:val="20"/>
        </w:rPr>
        <w:t xml:space="preserve"> ve výše uvedeném smyslu </w:t>
      </w:r>
      <w:r>
        <w:rPr>
          <w:rFonts w:ascii="Arial" w:hAnsi="Arial" w:cs="Arial"/>
          <w:sz w:val="20"/>
        </w:rPr>
        <w:t>pro</w:t>
      </w:r>
      <w:r w:rsidRPr="00083172">
        <w:rPr>
          <w:rFonts w:ascii="Arial" w:hAnsi="Arial" w:cs="Arial"/>
          <w:sz w:val="20"/>
        </w:rPr>
        <w:t>pojen s následujícími podniky: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8"/>
        <w:gridCol w:w="3621"/>
        <w:gridCol w:w="2209"/>
      </w:tblGrid>
      <w:tr w:rsidR="00FB1D42" w:rsidRPr="00083172" w:rsidTr="00FB1D42">
        <w:trPr>
          <w:trHeight w:val="279"/>
        </w:trPr>
        <w:tc>
          <w:tcPr>
            <w:tcW w:w="3458" w:type="dxa"/>
          </w:tcPr>
          <w:p w:rsidR="00FB1D42" w:rsidRPr="00D57E01" w:rsidRDefault="00FB1D42" w:rsidP="00FB1D42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  <w:r>
              <w:rPr>
                <w:rFonts w:ascii="Arial" w:hAnsi="Arial" w:cs="Arial"/>
                <w:b/>
                <w:bCs/>
                <w:sz w:val="20"/>
              </w:rPr>
              <w:t>/Jméno a příjmení</w:t>
            </w:r>
          </w:p>
        </w:tc>
        <w:tc>
          <w:tcPr>
            <w:tcW w:w="3621" w:type="dxa"/>
          </w:tcPr>
          <w:p w:rsidR="00FB1D42" w:rsidRPr="00D57E01" w:rsidRDefault="00FB1D42" w:rsidP="00FB1D42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2209" w:type="dxa"/>
          </w:tcPr>
          <w:p w:rsidR="00FB1D42" w:rsidRPr="00D57E01" w:rsidRDefault="00FB1D42" w:rsidP="00FB1D42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/Datum narození</w:t>
            </w:r>
          </w:p>
        </w:tc>
      </w:tr>
      <w:tr w:rsidR="00FB1D42" w:rsidRPr="00083172" w:rsidTr="00FB1D42">
        <w:tc>
          <w:tcPr>
            <w:tcW w:w="3458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62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09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B1D42" w:rsidRPr="00083172" w:rsidTr="00FB1D42">
        <w:tc>
          <w:tcPr>
            <w:tcW w:w="3458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62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09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B1D42" w:rsidRPr="00083172" w:rsidTr="00FB1D42">
        <w:tc>
          <w:tcPr>
            <w:tcW w:w="3458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62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09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FB1D42" w:rsidRPr="00C41523" w:rsidRDefault="00FB1D42" w:rsidP="00FB1D42">
      <w:pPr>
        <w:pStyle w:val="Odstavecseseznamem"/>
        <w:keepNext/>
        <w:keepLines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>Žadatel prohlašuje, že podnik (žadatel) v současném a 2 předcházejících účetních obdobích</w:t>
      </w:r>
    </w:p>
    <w:p w:rsidR="00FB1D42" w:rsidRPr="00083172" w:rsidRDefault="00FB1D42" w:rsidP="00FB1D42">
      <w:pPr>
        <w:keepNext/>
        <w:keepLines/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063826">
        <w:rPr>
          <w:rFonts w:ascii="Arial" w:hAnsi="Arial" w:cs="Arial"/>
          <w:b/>
          <w:bCs/>
          <w:sz w:val="20"/>
        </w:rPr>
      </w:r>
      <w:r w:rsidR="00063826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nevznikl </w:t>
      </w:r>
      <w:r w:rsidRPr="00083172">
        <w:rPr>
          <w:rFonts w:ascii="Arial" w:hAnsi="Arial" w:cs="Arial"/>
          <w:bCs/>
          <w:sz w:val="20"/>
        </w:rPr>
        <w:t>spojením podniků či nabytím podniku.</w:t>
      </w:r>
    </w:p>
    <w:p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063826">
        <w:rPr>
          <w:rFonts w:ascii="Arial" w:hAnsi="Arial" w:cs="Arial"/>
          <w:b/>
          <w:bCs/>
          <w:sz w:val="20"/>
        </w:rPr>
      </w:r>
      <w:r w:rsidR="00063826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vznikl </w:t>
      </w:r>
      <w:r w:rsidRPr="00083172">
        <w:rPr>
          <w:rFonts w:ascii="Arial" w:hAnsi="Arial" w:cs="Arial"/>
          <w:bCs/>
          <w:sz w:val="20"/>
          <w:u w:val="single"/>
        </w:rPr>
        <w:t>spojením</w:t>
      </w:r>
      <w:r w:rsidRPr="00083172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(fúzí splynutím</w:t>
      </w:r>
      <w:r>
        <w:rPr>
          <w:rStyle w:val="Znakapoznpodarou"/>
          <w:rFonts w:ascii="Arial" w:hAnsi="Arial" w:cs="Arial"/>
          <w:bCs/>
          <w:sz w:val="20"/>
        </w:rPr>
        <w:footnoteReference w:id="4"/>
      </w:r>
      <w:r>
        <w:rPr>
          <w:rFonts w:ascii="Arial" w:hAnsi="Arial" w:cs="Arial"/>
          <w:bCs/>
          <w:sz w:val="20"/>
        </w:rPr>
        <w:t xml:space="preserve">) </w:t>
      </w:r>
      <w:r w:rsidRPr="00083172">
        <w:rPr>
          <w:rFonts w:ascii="Arial" w:hAnsi="Arial" w:cs="Arial"/>
          <w:bCs/>
          <w:sz w:val="20"/>
        </w:rPr>
        <w:t>níže uvedených podniků:</w:t>
      </w:r>
    </w:p>
    <w:p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063826">
        <w:rPr>
          <w:rFonts w:ascii="Arial" w:hAnsi="Arial" w:cs="Arial"/>
          <w:b/>
          <w:bCs/>
          <w:sz w:val="20"/>
        </w:rPr>
      </w:r>
      <w:r w:rsidR="00063826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 w:rsidRPr="00083172">
        <w:rPr>
          <w:rFonts w:ascii="Arial" w:hAnsi="Arial" w:cs="Arial"/>
          <w:bCs/>
          <w:sz w:val="20"/>
          <w:u w:val="single"/>
        </w:rPr>
        <w:t>nabytím</w:t>
      </w:r>
      <w:r w:rsidRPr="00083172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(fúzí sloučením</w:t>
      </w:r>
      <w:r>
        <w:rPr>
          <w:rStyle w:val="Znakapoznpodarou"/>
          <w:rFonts w:ascii="Arial" w:hAnsi="Arial" w:cs="Arial"/>
          <w:bCs/>
          <w:sz w:val="20"/>
        </w:rPr>
        <w:footnoteReference w:id="5"/>
      </w:r>
      <w:r>
        <w:rPr>
          <w:rFonts w:ascii="Arial" w:hAnsi="Arial" w:cs="Arial"/>
          <w:bCs/>
          <w:sz w:val="20"/>
        </w:rPr>
        <w:t xml:space="preserve">) </w:t>
      </w:r>
      <w:r>
        <w:rPr>
          <w:rFonts w:ascii="Arial" w:hAnsi="Arial" w:cs="Arial"/>
          <w:b/>
          <w:bCs/>
          <w:sz w:val="20"/>
        </w:rPr>
        <w:t>převzal jmění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83172">
        <w:rPr>
          <w:rFonts w:ascii="Arial" w:hAnsi="Arial" w:cs="Arial"/>
          <w:bCs/>
          <w:sz w:val="20"/>
        </w:rPr>
        <w:t>níže uvedeného</w:t>
      </w:r>
      <w:r>
        <w:rPr>
          <w:rFonts w:ascii="Arial" w:hAnsi="Arial" w:cs="Arial"/>
          <w:bCs/>
          <w:sz w:val="20"/>
        </w:rPr>
        <w:t>/</w:t>
      </w:r>
      <w:proofErr w:type="spellStart"/>
      <w:r>
        <w:rPr>
          <w:rFonts w:ascii="Arial" w:hAnsi="Arial" w:cs="Arial"/>
          <w:bCs/>
          <w:sz w:val="20"/>
        </w:rPr>
        <w:t>ých</w:t>
      </w:r>
      <w:proofErr w:type="spellEnd"/>
      <w:r w:rsidRPr="00083172">
        <w:rPr>
          <w:rFonts w:ascii="Arial" w:hAnsi="Arial" w:cs="Arial"/>
          <w:bCs/>
          <w:sz w:val="20"/>
        </w:rPr>
        <w:t xml:space="preserve"> podniku</w:t>
      </w:r>
      <w:r>
        <w:rPr>
          <w:rFonts w:ascii="Arial" w:hAnsi="Arial" w:cs="Arial"/>
          <w:bCs/>
          <w:sz w:val="20"/>
        </w:rPr>
        <w:t>/ů</w:t>
      </w:r>
      <w:r w:rsidRPr="00083172">
        <w:rPr>
          <w:rFonts w:ascii="Arial" w:hAnsi="Arial" w:cs="Arial"/>
          <w:bCs/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3901"/>
        <w:gridCol w:w="1927"/>
      </w:tblGrid>
      <w:tr w:rsidR="00FB1D42" w:rsidRPr="00083172" w:rsidTr="00FB1D42">
        <w:trPr>
          <w:trHeight w:val="279"/>
        </w:trPr>
        <w:tc>
          <w:tcPr>
            <w:tcW w:w="3460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</w:p>
        </w:tc>
        <w:tc>
          <w:tcPr>
            <w:tcW w:w="3901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</w:p>
        </w:tc>
        <w:tc>
          <w:tcPr>
            <w:tcW w:w="1927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</w:p>
        </w:tc>
      </w:tr>
      <w:tr w:rsidR="00FB1D42" w:rsidRPr="00083172" w:rsidTr="00FB1D42">
        <w:tc>
          <w:tcPr>
            <w:tcW w:w="3460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0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27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B1D42" w:rsidRPr="00083172" w:rsidTr="00FB1D42">
        <w:tc>
          <w:tcPr>
            <w:tcW w:w="3460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0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27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B1D42" w:rsidRPr="00083172" w:rsidTr="00FB1D42">
        <w:tc>
          <w:tcPr>
            <w:tcW w:w="3460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0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27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FB1D42" w:rsidRDefault="00FB1D42" w:rsidP="00FB1D42">
      <w:pPr>
        <w:spacing w:before="240" w:after="120" w:line="240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ve spojení či nabytí podniků</w:t>
      </w:r>
    </w:p>
    <w:p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063826">
        <w:rPr>
          <w:rFonts w:ascii="Arial" w:hAnsi="Arial" w:cs="Arial"/>
          <w:b/>
          <w:bCs/>
          <w:sz w:val="20"/>
        </w:rPr>
      </w:r>
      <w:r w:rsidR="00063826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>jsou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114EA">
        <w:rPr>
          <w:rFonts w:ascii="Arial" w:hAnsi="Arial" w:cs="Arial"/>
          <w:bCs/>
          <w:sz w:val="20"/>
        </w:rPr>
        <w:t>již</w:t>
      </w:r>
      <w:r>
        <w:rPr>
          <w:rFonts w:ascii="Arial" w:hAnsi="Arial" w:cs="Arial"/>
          <w:b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 xml:space="preserve">zohledněny </w:t>
      </w:r>
      <w:r>
        <w:rPr>
          <w:rFonts w:ascii="Arial" w:hAnsi="Arial" w:cs="Arial"/>
          <w:bCs/>
          <w:sz w:val="20"/>
        </w:rPr>
        <w:t>v Centrálním registru podpor malého rozsahu.</w:t>
      </w:r>
    </w:p>
    <w:p w:rsidR="00FB1D42" w:rsidRPr="006106C5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063826">
        <w:rPr>
          <w:rFonts w:ascii="Arial" w:hAnsi="Arial" w:cs="Arial"/>
          <w:b/>
          <w:bCs/>
          <w:sz w:val="20"/>
        </w:rPr>
      </w:r>
      <w:r w:rsidR="00063826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 xml:space="preserve">nejsou </w:t>
      </w:r>
      <w:r w:rsidRPr="006106C5">
        <w:rPr>
          <w:rFonts w:ascii="Arial" w:hAnsi="Arial" w:cs="Arial"/>
          <w:bCs/>
          <w:sz w:val="20"/>
        </w:rPr>
        <w:t>zohledněny</w:t>
      </w:r>
      <w:r>
        <w:rPr>
          <w:rFonts w:ascii="Arial" w:hAnsi="Arial" w:cs="Arial"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>v </w:t>
      </w:r>
      <w:r>
        <w:rPr>
          <w:rFonts w:ascii="Arial" w:hAnsi="Arial" w:cs="Arial"/>
          <w:bCs/>
          <w:sz w:val="20"/>
        </w:rPr>
        <w:t>Centrálním registru podpor malého rozsahu</w:t>
      </w:r>
      <w:r w:rsidRPr="006106C5">
        <w:rPr>
          <w:rFonts w:ascii="Arial" w:hAnsi="Arial" w:cs="Arial"/>
          <w:bCs/>
          <w:sz w:val="20"/>
        </w:rPr>
        <w:t xml:space="preserve">. </w:t>
      </w:r>
    </w:p>
    <w:p w:rsidR="00FB1D42" w:rsidRDefault="00FB1D42" w:rsidP="00FB1D4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</w:rPr>
      </w:pPr>
      <w:r w:rsidRPr="005049E5">
        <w:rPr>
          <w:rFonts w:ascii="Arial" w:hAnsi="Arial" w:cs="Arial"/>
          <w:sz w:val="20"/>
        </w:rPr>
        <w:t>Žadatel prohlašuje, že podnik (žadatel) v současném a 2 předcházejících účetních obdobích</w:t>
      </w:r>
    </w:p>
    <w:p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063826">
        <w:rPr>
          <w:rFonts w:ascii="Arial" w:hAnsi="Arial" w:cs="Arial"/>
          <w:b/>
          <w:bCs/>
          <w:sz w:val="20"/>
        </w:rPr>
      </w:r>
      <w:r w:rsidR="00063826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nevznikl </w:t>
      </w:r>
      <w:r w:rsidRPr="00083172">
        <w:rPr>
          <w:rFonts w:ascii="Arial" w:hAnsi="Arial" w:cs="Arial"/>
          <w:bCs/>
          <w:sz w:val="20"/>
        </w:rPr>
        <w:t>rozdělením</w:t>
      </w:r>
      <w:r>
        <w:rPr>
          <w:rFonts w:ascii="Arial" w:hAnsi="Arial" w:cs="Arial"/>
          <w:bCs/>
          <w:sz w:val="20"/>
        </w:rPr>
        <w:t xml:space="preserve"> (rozštěpením nebo odštěpením</w:t>
      </w:r>
      <w:r>
        <w:rPr>
          <w:rStyle w:val="Znakapoznpodarou"/>
          <w:rFonts w:ascii="Arial" w:hAnsi="Arial" w:cs="Arial"/>
          <w:bCs/>
          <w:sz w:val="20"/>
        </w:rPr>
        <w:footnoteReference w:id="6"/>
      </w:r>
      <w:r>
        <w:rPr>
          <w:rFonts w:ascii="Arial" w:hAnsi="Arial" w:cs="Arial"/>
          <w:bCs/>
          <w:sz w:val="20"/>
        </w:rPr>
        <w:t>)</w:t>
      </w:r>
      <w:r w:rsidRPr="00083172">
        <w:rPr>
          <w:rFonts w:ascii="Arial" w:hAnsi="Arial" w:cs="Arial"/>
          <w:bCs/>
          <w:sz w:val="20"/>
        </w:rPr>
        <w:t xml:space="preserve"> podniku.</w:t>
      </w:r>
    </w:p>
    <w:p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063826">
        <w:rPr>
          <w:rFonts w:ascii="Arial" w:hAnsi="Arial" w:cs="Arial"/>
          <w:b/>
          <w:bCs/>
          <w:sz w:val="20"/>
        </w:rPr>
      </w:r>
      <w:r w:rsidR="00063826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vznikl </w:t>
      </w:r>
      <w:r w:rsidRPr="00083172">
        <w:rPr>
          <w:rFonts w:ascii="Arial" w:hAnsi="Arial" w:cs="Arial"/>
          <w:bCs/>
          <w:sz w:val="20"/>
          <w:u w:val="single"/>
        </w:rPr>
        <w:t>rozdělením</w:t>
      </w:r>
      <w:r w:rsidRPr="00083172">
        <w:rPr>
          <w:rFonts w:ascii="Arial" w:hAnsi="Arial" w:cs="Arial"/>
          <w:bCs/>
          <w:sz w:val="20"/>
        </w:rPr>
        <w:t xml:space="preserve"> níže uvedeného podniku: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3901"/>
        <w:gridCol w:w="1927"/>
      </w:tblGrid>
      <w:tr w:rsidR="00FB1D42" w:rsidRPr="00083172" w:rsidTr="00FB1D42">
        <w:trPr>
          <w:trHeight w:val="279"/>
        </w:trPr>
        <w:tc>
          <w:tcPr>
            <w:tcW w:w="3460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</w:p>
        </w:tc>
        <w:tc>
          <w:tcPr>
            <w:tcW w:w="3901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</w:p>
        </w:tc>
        <w:tc>
          <w:tcPr>
            <w:tcW w:w="1927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</w:p>
        </w:tc>
      </w:tr>
      <w:tr w:rsidR="00FB1D42" w:rsidRPr="00083172" w:rsidTr="00FB1D42">
        <w:trPr>
          <w:trHeight w:val="308"/>
        </w:trPr>
        <w:tc>
          <w:tcPr>
            <w:tcW w:w="3460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0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27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FB1D42" w:rsidRPr="00083172" w:rsidRDefault="00FB1D42" w:rsidP="00FB1D42">
      <w:pPr>
        <w:spacing w:before="240"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Cs/>
          <w:sz w:val="20"/>
        </w:rPr>
        <w:t xml:space="preserve">a převzal jeho činnosti, na něž byla dříve poskytnutá podpora </w:t>
      </w:r>
      <w:r w:rsidRPr="009661A5">
        <w:rPr>
          <w:rFonts w:ascii="Arial" w:hAnsi="Arial" w:cs="Arial"/>
          <w:bCs/>
          <w:i/>
          <w:sz w:val="20"/>
        </w:rPr>
        <w:t>de minimis</w:t>
      </w:r>
      <w:r w:rsidRPr="00083172">
        <w:rPr>
          <w:rFonts w:ascii="Arial" w:hAnsi="Arial" w:cs="Arial"/>
          <w:bCs/>
          <w:sz w:val="20"/>
        </w:rPr>
        <w:t xml:space="preserve"> použita</w:t>
      </w:r>
      <w:r>
        <w:rPr>
          <w:rStyle w:val="Znakapoznpodarou"/>
          <w:rFonts w:ascii="Arial" w:hAnsi="Arial" w:cs="Arial"/>
          <w:bCs/>
          <w:sz w:val="20"/>
        </w:rPr>
        <w:footnoteReference w:id="7"/>
      </w:r>
      <w:r w:rsidRPr="00083172">
        <w:rPr>
          <w:rFonts w:ascii="Arial" w:hAnsi="Arial" w:cs="Arial"/>
          <w:bCs/>
          <w:sz w:val="20"/>
        </w:rPr>
        <w:t>. Podniku (žadateli) byly přiděleny následující (dříve poskytnuté) podpory: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  <w:gridCol w:w="4733"/>
        <w:gridCol w:w="2484"/>
      </w:tblGrid>
      <w:tr w:rsidR="00FB1D42" w:rsidRPr="00083172" w:rsidTr="00FB1D42">
        <w:trPr>
          <w:trHeight w:val="279"/>
        </w:trPr>
        <w:tc>
          <w:tcPr>
            <w:tcW w:w="2071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Datum poskytnutí</w:t>
            </w:r>
          </w:p>
        </w:tc>
        <w:tc>
          <w:tcPr>
            <w:tcW w:w="4733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Poskytovatel</w:t>
            </w:r>
          </w:p>
        </w:tc>
        <w:tc>
          <w:tcPr>
            <w:tcW w:w="2484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Částka v Kč</w:t>
            </w:r>
          </w:p>
        </w:tc>
      </w:tr>
      <w:tr w:rsidR="00FB1D42" w:rsidRPr="00083172" w:rsidTr="00FB1D42">
        <w:tc>
          <w:tcPr>
            <w:tcW w:w="207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733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84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B1D42" w:rsidRPr="00083172" w:rsidTr="00FB1D42">
        <w:tc>
          <w:tcPr>
            <w:tcW w:w="207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733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84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B1D42" w:rsidRPr="00083172" w:rsidTr="00FB1D42">
        <w:tc>
          <w:tcPr>
            <w:tcW w:w="207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733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84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FB1D42" w:rsidRDefault="00FB1D42" w:rsidP="00FB1D42">
      <w:pPr>
        <w:spacing w:before="240" w:after="120" w:line="240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 rozdělení podniků</w:t>
      </w:r>
    </w:p>
    <w:p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063826">
        <w:rPr>
          <w:rFonts w:ascii="Arial" w:hAnsi="Arial" w:cs="Arial"/>
          <w:b/>
          <w:bCs/>
          <w:sz w:val="20"/>
        </w:rPr>
      </w:r>
      <w:r w:rsidR="00063826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>jsou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114EA">
        <w:rPr>
          <w:rFonts w:ascii="Arial" w:hAnsi="Arial" w:cs="Arial"/>
          <w:bCs/>
          <w:sz w:val="20"/>
        </w:rPr>
        <w:t>již</w:t>
      </w:r>
      <w:r>
        <w:rPr>
          <w:rFonts w:ascii="Arial" w:hAnsi="Arial" w:cs="Arial"/>
          <w:b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 xml:space="preserve">zohledněny </w:t>
      </w:r>
      <w:r>
        <w:rPr>
          <w:rFonts w:ascii="Arial" w:hAnsi="Arial" w:cs="Arial"/>
          <w:bCs/>
          <w:sz w:val="20"/>
        </w:rPr>
        <w:t>v Centrálním registru podpor malého rozsahu.</w:t>
      </w:r>
    </w:p>
    <w:p w:rsidR="00FB1D42" w:rsidRPr="006106C5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063826">
        <w:rPr>
          <w:rFonts w:ascii="Arial" w:hAnsi="Arial" w:cs="Arial"/>
          <w:b/>
          <w:bCs/>
          <w:sz w:val="20"/>
        </w:rPr>
      </w:r>
      <w:r w:rsidR="00063826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 xml:space="preserve">nejsou </w:t>
      </w:r>
      <w:r w:rsidRPr="006106C5">
        <w:rPr>
          <w:rFonts w:ascii="Arial" w:hAnsi="Arial" w:cs="Arial"/>
          <w:bCs/>
          <w:sz w:val="20"/>
        </w:rPr>
        <w:t>zohledněny</w:t>
      </w:r>
      <w:r>
        <w:rPr>
          <w:rFonts w:ascii="Arial" w:hAnsi="Arial" w:cs="Arial"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>v </w:t>
      </w:r>
      <w:r>
        <w:rPr>
          <w:rFonts w:ascii="Arial" w:hAnsi="Arial" w:cs="Arial"/>
          <w:bCs/>
          <w:sz w:val="20"/>
        </w:rPr>
        <w:t>Centrálním registru podpor malého rozsahu</w:t>
      </w:r>
      <w:r w:rsidRPr="006106C5">
        <w:rPr>
          <w:rFonts w:ascii="Arial" w:hAnsi="Arial" w:cs="Arial"/>
          <w:bCs/>
          <w:sz w:val="20"/>
        </w:rPr>
        <w:t xml:space="preserve">. </w:t>
      </w:r>
    </w:p>
    <w:p w:rsidR="00FB1D42" w:rsidRDefault="00FB1D42" w:rsidP="00FB1D42">
      <w:pPr>
        <w:pStyle w:val="Odstavecseseznamem"/>
        <w:numPr>
          <w:ilvl w:val="0"/>
          <w:numId w:val="3"/>
        </w:numPr>
        <w:spacing w:before="240"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>Žadatel níže svým podpisem</w:t>
      </w:r>
    </w:p>
    <w:p w:rsidR="00FB1D42" w:rsidRPr="007E4CE3" w:rsidRDefault="00FB1D42" w:rsidP="00FB1D42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>potvrzuje, že výše uvedené údaje jsou přesné a pravdivé a jsou poskytovány dobrovolně;</w:t>
      </w:r>
    </w:p>
    <w:p w:rsidR="00FB1D42" w:rsidRPr="007E4CE3" w:rsidRDefault="00FB1D42" w:rsidP="00FB1D42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proofErr w:type="gramStart"/>
      <w:r w:rsidRPr="007E4CE3">
        <w:rPr>
          <w:rFonts w:ascii="Arial" w:hAnsi="Arial" w:cs="Arial"/>
          <w:sz w:val="20"/>
        </w:rPr>
        <w:t>se zavazuje</w:t>
      </w:r>
      <w:proofErr w:type="gramEnd"/>
      <w:r w:rsidRPr="007E4CE3">
        <w:rPr>
          <w:rFonts w:ascii="Arial" w:hAnsi="Arial" w:cs="Arial"/>
          <w:sz w:val="20"/>
        </w:rPr>
        <w:t xml:space="preserve"> k tomu, že v případě změny předmětných údajů v průběhu administrativního procesu poskytnutí podpory </w:t>
      </w:r>
      <w:r w:rsidRPr="009661A5">
        <w:rPr>
          <w:rFonts w:ascii="Arial" w:hAnsi="Arial" w:cs="Arial"/>
          <w:i/>
          <w:sz w:val="20"/>
        </w:rPr>
        <w:t>de minimis</w:t>
      </w:r>
      <w:r w:rsidRPr="007E4CE3">
        <w:rPr>
          <w:rFonts w:ascii="Arial" w:hAnsi="Arial" w:cs="Arial"/>
          <w:sz w:val="20"/>
        </w:rPr>
        <w:t xml:space="preserve"> bude neprodleně informovat poskytovatele dané podpory o změnách, které u něj nastaly; </w:t>
      </w:r>
    </w:p>
    <w:p w:rsidR="00FB1D42" w:rsidRDefault="00FB1D42" w:rsidP="00FB1D42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lastRenderedPageBreak/>
        <w:t xml:space="preserve">souhlasí se zpracováním svých osobních údajů obsažených v tomto prohlášení ve smyslu zákona č. 101/2000 Sb., o ochraně osobních údajů, ve znění p. p., za účelem evidence podpor malého rozsahu v souladu se zákonem č. 215/2004 Sb., o úpravě některých vztahů v oblasti veřejné podpory a o změně zákona o podpoře výzkumu a vývoje, ve znění p. p. Tento souhlas uděluji správci </w:t>
      </w:r>
      <w:r w:rsidRPr="007851EF">
        <w:rPr>
          <w:rFonts w:ascii="Arial" w:hAnsi="Arial" w:cs="Arial"/>
          <w:sz w:val="20"/>
        </w:rPr>
        <w:t>a zpracovateli</w:t>
      </w:r>
      <w:r w:rsidRPr="00654716">
        <w:rPr>
          <w:vertAlign w:val="superscript"/>
        </w:rPr>
        <w:footnoteReference w:id="8"/>
      </w:r>
      <w:r w:rsidRPr="007851EF">
        <w:rPr>
          <w:rFonts w:ascii="Arial" w:hAnsi="Arial" w:cs="Arial"/>
          <w:sz w:val="20"/>
        </w:rPr>
        <w:t xml:space="preserve">, kterým je </w:t>
      </w:r>
      <w:r w:rsidRPr="00FB1D42">
        <w:rPr>
          <w:rFonts w:ascii="Arial" w:hAnsi="Arial" w:cs="Arial"/>
          <w:sz w:val="20"/>
        </w:rPr>
        <w:t xml:space="preserve">Ministerstvo pro místní rozvoj ČR </w:t>
      </w:r>
      <w:r w:rsidRPr="007851EF">
        <w:rPr>
          <w:rFonts w:ascii="Arial" w:hAnsi="Arial" w:cs="Arial"/>
          <w:sz w:val="20"/>
        </w:rPr>
        <w:t>pro všechny údaje obsažené v tomto prohlášení, a to po celou dobu 10 let ode dne udělení souhlasu. Zároveň</w:t>
      </w:r>
      <w:r w:rsidRPr="007E4CE3">
        <w:rPr>
          <w:rFonts w:ascii="Arial" w:hAnsi="Arial" w:cs="Arial"/>
          <w:sz w:val="20"/>
        </w:rPr>
        <w:t xml:space="preserve"> si je žadatel vědom svých práv podle zákona č. 101/2000 Sb., o ochraně osobních údajů.</w:t>
      </w:r>
    </w:p>
    <w:p w:rsidR="00FB1D42" w:rsidRDefault="00FB1D42" w:rsidP="00FB1D42">
      <w:pPr>
        <w:spacing w:after="120" w:line="240" w:lineRule="auto"/>
        <w:rPr>
          <w:rFonts w:ascii="Arial" w:hAnsi="Arial" w:cs="Arial"/>
          <w:sz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FB1D42" w:rsidRPr="00083172" w:rsidTr="004A47D1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D42" w:rsidRPr="00083172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B1D42" w:rsidRPr="00083172" w:rsidRDefault="00FB1D42" w:rsidP="00FB1D42">
            <w:pPr>
              <w:spacing w:after="120" w:line="240" w:lineRule="auto"/>
              <w:ind w:firstLineChars="100" w:firstLine="20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  <w:tr w:rsidR="00FB1D42" w:rsidRPr="00083172" w:rsidTr="004A47D1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1D42" w:rsidRPr="00083172" w:rsidTr="004A47D1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Razítko</w:t>
            </w:r>
            <w:r w:rsidRPr="000831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3172">
              <w:rPr>
                <w:rFonts w:ascii="Arial" w:hAnsi="Arial"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D42" w:rsidRPr="00083172" w:rsidRDefault="00FB1D42" w:rsidP="00FB1D42">
            <w:pPr>
              <w:spacing w:after="120" w:line="240" w:lineRule="auto"/>
              <w:ind w:firstLineChars="100" w:firstLine="20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</w:tbl>
    <w:p w:rsidR="00FB1D42" w:rsidRPr="00083172" w:rsidRDefault="00FB1D42" w:rsidP="00FB1D42">
      <w:pPr>
        <w:rPr>
          <w:rFonts w:ascii="Arial" w:hAnsi="Arial" w:cs="Arial"/>
          <w:sz w:val="20"/>
        </w:rPr>
      </w:pPr>
    </w:p>
    <w:p w:rsidR="00820E4B" w:rsidRPr="00B50883" w:rsidRDefault="00820E4B" w:rsidP="00B50883">
      <w:pPr>
        <w:rPr>
          <w:rFonts w:ascii="Arial" w:hAnsi="Arial" w:cs="Arial"/>
          <w:sz w:val="20"/>
          <w:szCs w:val="20"/>
        </w:rPr>
      </w:pPr>
    </w:p>
    <w:sectPr w:rsidR="00820E4B" w:rsidRPr="00B508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A53" w:rsidRDefault="00003A53" w:rsidP="00BE22DB">
      <w:pPr>
        <w:spacing w:after="0" w:line="240" w:lineRule="auto"/>
      </w:pPr>
      <w:r>
        <w:separator/>
      </w:r>
    </w:p>
  </w:endnote>
  <w:endnote w:type="continuationSeparator" w:id="0">
    <w:p w:rsidR="00003A53" w:rsidRDefault="00003A53" w:rsidP="00BE2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DF8" w:rsidRDefault="00C51DF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DF8" w:rsidRDefault="00C51DF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DF8" w:rsidRDefault="00C51DF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A53" w:rsidRDefault="00003A53" w:rsidP="00BE22DB">
      <w:pPr>
        <w:spacing w:after="0" w:line="240" w:lineRule="auto"/>
      </w:pPr>
      <w:r>
        <w:separator/>
      </w:r>
    </w:p>
  </w:footnote>
  <w:footnote w:type="continuationSeparator" w:id="0">
    <w:p w:rsidR="00003A53" w:rsidRDefault="00003A53" w:rsidP="00BE22DB">
      <w:pPr>
        <w:spacing w:after="0" w:line="240" w:lineRule="auto"/>
      </w:pPr>
      <w:r>
        <w:continuationSeparator/>
      </w:r>
    </w:p>
  </w:footnote>
  <w:footnote w:id="1">
    <w:p w:rsidR="00777519" w:rsidRPr="00777519" w:rsidRDefault="00777519" w:rsidP="00777519">
      <w:pPr>
        <w:pStyle w:val="Textpoznpodarou"/>
        <w:ind w:left="142" w:hanging="142"/>
        <w:rPr>
          <w:rFonts w:ascii="Arial" w:hAnsi="Arial" w:cs="Arial"/>
          <w:sz w:val="18"/>
          <w:szCs w:val="18"/>
          <w:lang w:val="cs-CZ"/>
        </w:rPr>
      </w:pPr>
      <w:r w:rsidRPr="0007693A">
        <w:rPr>
          <w:rStyle w:val="Znakapoznpodarou"/>
          <w:rFonts w:ascii="Arial" w:hAnsi="Arial" w:cs="Arial"/>
          <w:sz w:val="18"/>
          <w:szCs w:val="18"/>
        </w:rPr>
        <w:footnoteRef/>
      </w:r>
      <w:r w:rsidRPr="0007693A">
        <w:rPr>
          <w:rFonts w:ascii="Arial" w:hAnsi="Arial" w:cs="Arial"/>
          <w:sz w:val="18"/>
          <w:szCs w:val="18"/>
        </w:rPr>
        <w:t xml:space="preserve"> Nařízení Komise (EU) č. 651/2014 ze dne 17. června 2014, kterým se v souladu s články 107 a 108 Smlouvy o</w:t>
      </w:r>
      <w:r w:rsidRPr="0007693A">
        <w:rPr>
          <w:rFonts w:ascii="Arial" w:hAnsi="Arial" w:cs="Arial"/>
          <w:sz w:val="18"/>
          <w:szCs w:val="18"/>
          <w:lang w:val="cs-CZ"/>
        </w:rPr>
        <w:t>  </w:t>
      </w:r>
      <w:r w:rsidRPr="0007693A">
        <w:rPr>
          <w:rFonts w:ascii="Arial" w:hAnsi="Arial" w:cs="Arial"/>
          <w:sz w:val="18"/>
          <w:szCs w:val="18"/>
        </w:rPr>
        <w:t>ES prohlašují určité kategorie podpory za slučitelné s vnitřním trhem</w:t>
      </w:r>
      <w:r w:rsidRPr="0007693A">
        <w:rPr>
          <w:rFonts w:ascii="Arial" w:hAnsi="Arial" w:cs="Arial"/>
          <w:sz w:val="18"/>
          <w:szCs w:val="18"/>
          <w:lang w:val="cs-CZ"/>
        </w:rPr>
        <w:t>.</w:t>
      </w:r>
    </w:p>
  </w:footnote>
  <w:footnote w:id="2">
    <w:p w:rsidR="00FB1D42" w:rsidRPr="007851EF" w:rsidRDefault="00FB1D42" w:rsidP="00FB1D42">
      <w:pPr>
        <w:pStyle w:val="Textpoznpodarou"/>
        <w:rPr>
          <w:rFonts w:ascii="Arial" w:hAnsi="Arial" w:cs="Arial"/>
          <w:sz w:val="16"/>
          <w:szCs w:val="16"/>
        </w:rPr>
      </w:pPr>
      <w:r w:rsidRPr="007851EF">
        <w:rPr>
          <w:rStyle w:val="Znakapoznpodarou"/>
          <w:rFonts w:eastAsiaTheme="majorEastAsia"/>
          <w:sz w:val="16"/>
          <w:szCs w:val="16"/>
        </w:rPr>
        <w:footnoteRef/>
      </w:r>
      <w:r w:rsidRPr="007851EF">
        <w:rPr>
          <w:sz w:val="16"/>
          <w:szCs w:val="16"/>
        </w:rPr>
        <w:t xml:space="preserve"> </w:t>
      </w:r>
      <w:r w:rsidRPr="007851EF">
        <w:rPr>
          <w:rFonts w:ascii="Arial" w:hAnsi="Arial" w:cs="Arial"/>
          <w:sz w:val="16"/>
          <w:szCs w:val="16"/>
        </w:rPr>
        <w:t>Za podnik lze považovat podnikatele definovaného v zákoně č. 89/2012 Sb., občanský zákoník.</w:t>
      </w:r>
    </w:p>
  </w:footnote>
  <w:footnote w:id="3">
    <w:p w:rsidR="00FB1D42" w:rsidRPr="007851EF" w:rsidRDefault="00FB1D42" w:rsidP="00FB1D42">
      <w:pPr>
        <w:pStyle w:val="Textpoznpodarou"/>
        <w:rPr>
          <w:sz w:val="16"/>
          <w:szCs w:val="16"/>
        </w:rPr>
      </w:pPr>
      <w:r w:rsidRPr="007851EF">
        <w:rPr>
          <w:rStyle w:val="Znakapoznpodarou"/>
          <w:rFonts w:eastAsiaTheme="majorEastAsia"/>
          <w:sz w:val="16"/>
          <w:szCs w:val="16"/>
        </w:rPr>
        <w:footnoteRef/>
      </w:r>
      <w:r w:rsidRPr="007851EF">
        <w:rPr>
          <w:sz w:val="16"/>
          <w:szCs w:val="16"/>
        </w:rPr>
        <w:t xml:space="preserve"> </w:t>
      </w:r>
      <w:r w:rsidRPr="007851EF">
        <w:rPr>
          <w:rFonts w:ascii="Arial" w:hAnsi="Arial" w:cs="Arial"/>
          <w:sz w:val="16"/>
          <w:szCs w:val="16"/>
        </w:rPr>
        <w:t xml:space="preserve">Bližší informace o propojeném podniku naleznete v METODICKÉ PŘÍRUČCE k aplikaci pojmu „jeden podnik“ z pohledu pravidel podpory </w:t>
      </w:r>
      <w:r w:rsidRPr="007851EF">
        <w:rPr>
          <w:rFonts w:ascii="Arial" w:hAnsi="Arial" w:cs="Arial"/>
          <w:i/>
          <w:sz w:val="16"/>
          <w:szCs w:val="16"/>
        </w:rPr>
        <w:t>de minimis</w:t>
      </w:r>
      <w:r w:rsidRPr="007851EF">
        <w:rPr>
          <w:rFonts w:ascii="Arial" w:hAnsi="Arial" w:cs="Arial"/>
          <w:sz w:val="16"/>
          <w:szCs w:val="16"/>
        </w:rPr>
        <w:t>.</w:t>
      </w:r>
    </w:p>
  </w:footnote>
  <w:footnote w:id="4">
    <w:p w:rsidR="00FB1D42" w:rsidRPr="007851EF" w:rsidRDefault="00FB1D42" w:rsidP="00FB1D42">
      <w:pPr>
        <w:pStyle w:val="Textpoznpodarou"/>
        <w:rPr>
          <w:rFonts w:ascii="Arial" w:hAnsi="Arial" w:cs="Arial"/>
          <w:sz w:val="16"/>
          <w:szCs w:val="16"/>
        </w:rPr>
      </w:pPr>
      <w:r w:rsidRPr="007851EF">
        <w:rPr>
          <w:rStyle w:val="Znakapoznpodarou"/>
          <w:rFonts w:ascii="Arial" w:eastAsiaTheme="majorEastAsia" w:hAnsi="Arial" w:cs="Arial"/>
          <w:sz w:val="16"/>
          <w:szCs w:val="16"/>
        </w:rPr>
        <w:footnoteRef/>
      </w:r>
      <w:r w:rsidRPr="007851EF">
        <w:rPr>
          <w:rFonts w:ascii="Arial" w:hAnsi="Arial" w:cs="Arial"/>
          <w:sz w:val="16"/>
          <w:szCs w:val="16"/>
        </w:rPr>
        <w:t xml:space="preserve"> Viz § 62 zákona č. 125/2008 Sb., o přeměnách obchodních společností a družstev, ve znění pozdějších předpisů.</w:t>
      </w:r>
    </w:p>
  </w:footnote>
  <w:footnote w:id="5">
    <w:p w:rsidR="00FB1D42" w:rsidRPr="007851EF" w:rsidRDefault="00FB1D42" w:rsidP="00FB1D42">
      <w:pPr>
        <w:pStyle w:val="Textpoznpodarou"/>
        <w:rPr>
          <w:rFonts w:ascii="Arial" w:hAnsi="Arial" w:cs="Arial"/>
          <w:sz w:val="16"/>
          <w:szCs w:val="16"/>
        </w:rPr>
      </w:pPr>
      <w:r w:rsidRPr="007851EF">
        <w:rPr>
          <w:rStyle w:val="Znakapoznpodarou"/>
          <w:rFonts w:ascii="Arial" w:eastAsiaTheme="majorEastAsia" w:hAnsi="Arial" w:cs="Arial"/>
          <w:sz w:val="16"/>
          <w:szCs w:val="16"/>
        </w:rPr>
        <w:footnoteRef/>
      </w:r>
      <w:r w:rsidRPr="007851EF">
        <w:rPr>
          <w:rFonts w:ascii="Arial" w:hAnsi="Arial" w:cs="Arial"/>
          <w:sz w:val="16"/>
          <w:szCs w:val="16"/>
        </w:rPr>
        <w:t xml:space="preserve"> Viz § 61 zákona č. 125/2008 Sb.</w:t>
      </w:r>
    </w:p>
  </w:footnote>
  <w:footnote w:id="6">
    <w:p w:rsidR="00FB1D42" w:rsidRPr="007851EF" w:rsidRDefault="00FB1D42" w:rsidP="00FB1D42">
      <w:pPr>
        <w:pStyle w:val="Textpoznpodarou"/>
        <w:rPr>
          <w:sz w:val="16"/>
          <w:szCs w:val="16"/>
        </w:rPr>
      </w:pPr>
      <w:r w:rsidRPr="007851EF">
        <w:rPr>
          <w:rStyle w:val="Znakapoznpodarou"/>
          <w:rFonts w:ascii="Arial" w:eastAsiaTheme="majorEastAsia" w:hAnsi="Arial" w:cs="Arial"/>
          <w:sz w:val="16"/>
          <w:szCs w:val="16"/>
        </w:rPr>
        <w:footnoteRef/>
      </w:r>
      <w:r w:rsidRPr="007851EF">
        <w:rPr>
          <w:rFonts w:ascii="Arial" w:hAnsi="Arial" w:cs="Arial"/>
          <w:sz w:val="16"/>
          <w:szCs w:val="16"/>
        </w:rPr>
        <w:t xml:space="preserve"> Viz § 243 zákona č. 125/2008 Sb.</w:t>
      </w:r>
    </w:p>
  </w:footnote>
  <w:footnote w:id="7">
    <w:p w:rsidR="00FB1D42" w:rsidRDefault="00FB1D42" w:rsidP="00FB1D42">
      <w:pPr>
        <w:pStyle w:val="Textpoznpodarou"/>
      </w:pPr>
      <w:r w:rsidRPr="007851EF">
        <w:rPr>
          <w:rStyle w:val="Znakapoznpodarou"/>
          <w:rFonts w:eastAsiaTheme="majorEastAsia"/>
          <w:sz w:val="16"/>
          <w:szCs w:val="16"/>
        </w:rPr>
        <w:footnoteRef/>
      </w:r>
      <w:r w:rsidRPr="007851EF">
        <w:rPr>
          <w:sz w:val="16"/>
          <w:szCs w:val="16"/>
        </w:rPr>
        <w:t xml:space="preserve"> </w:t>
      </w:r>
      <w:r w:rsidRPr="007851EF">
        <w:rPr>
          <w:rFonts w:ascii="Arial" w:hAnsi="Arial" w:cs="Arial"/>
          <w:sz w:val="16"/>
          <w:szCs w:val="16"/>
        </w:rPr>
        <w:t xml:space="preserve">Pokud by na základě převzatých činností nebylo možné dříve poskytnuté podpory </w:t>
      </w:r>
      <w:r w:rsidRPr="007851EF">
        <w:rPr>
          <w:rFonts w:ascii="Arial" w:hAnsi="Arial" w:cs="Arial"/>
          <w:i/>
          <w:sz w:val="16"/>
          <w:szCs w:val="16"/>
        </w:rPr>
        <w:t>de minimis</w:t>
      </w:r>
      <w:r w:rsidRPr="007851EF">
        <w:rPr>
          <w:rFonts w:ascii="Arial" w:hAnsi="Arial" w:cs="Arial"/>
          <w:sz w:val="16"/>
          <w:szCs w:val="16"/>
        </w:rPr>
        <w:t xml:space="preserve"> rozdělit, rozdělí se podpora poměrným způsobem na základě účetní hodnoty vlastního kapitálu nových podniků k datu účinku rozdělení (viz čl. 3 odst. 9 nařízení č. 1407/2013, č. 1408/2013 a nahrazujícího nařízení č. 875/2007).</w:t>
      </w:r>
    </w:p>
  </w:footnote>
  <w:footnote w:id="8">
    <w:p w:rsidR="00FB1D42" w:rsidRPr="007851EF" w:rsidRDefault="00FB1D42" w:rsidP="00FB1D42">
      <w:pPr>
        <w:pStyle w:val="Textpoznpodarou"/>
        <w:rPr>
          <w:sz w:val="16"/>
          <w:szCs w:val="16"/>
        </w:rPr>
      </w:pPr>
      <w:r w:rsidRPr="007851EF">
        <w:rPr>
          <w:rStyle w:val="Znakapoznpodarou"/>
          <w:rFonts w:eastAsiaTheme="majorEastAsia"/>
          <w:sz w:val="16"/>
          <w:szCs w:val="16"/>
        </w:rPr>
        <w:footnoteRef/>
      </w:r>
      <w:r w:rsidRPr="007851EF">
        <w:rPr>
          <w:sz w:val="16"/>
          <w:szCs w:val="16"/>
        </w:rPr>
        <w:t xml:space="preserve"> </w:t>
      </w:r>
      <w:r w:rsidRPr="007851EF">
        <w:rPr>
          <w:rFonts w:ascii="Arial" w:hAnsi="Arial" w:cs="Arial"/>
          <w:sz w:val="16"/>
          <w:szCs w:val="16"/>
          <w:u w:val="single"/>
        </w:rPr>
        <w:t>Správcem</w:t>
      </w:r>
      <w:r w:rsidRPr="007851EF">
        <w:rPr>
          <w:rFonts w:ascii="Arial" w:hAnsi="Arial" w:cs="Arial"/>
          <w:sz w:val="16"/>
          <w:szCs w:val="16"/>
        </w:rPr>
        <w:t xml:space="preserve"> je koordinační orgán ve smyslu zákona č. 215/2004 Sb., o úpravě některých vztahů v oblasti veřejné podpory a o změně zákona o podpoře výzkumu a vývoje, ve znění p. p., </w:t>
      </w:r>
      <w:r w:rsidRPr="007851EF">
        <w:rPr>
          <w:rFonts w:ascii="Arial" w:hAnsi="Arial" w:cs="Arial"/>
          <w:sz w:val="16"/>
          <w:szCs w:val="16"/>
          <w:u w:val="single"/>
        </w:rPr>
        <w:t>zpracovatelem</w:t>
      </w:r>
      <w:r w:rsidRPr="007851EF">
        <w:rPr>
          <w:rFonts w:ascii="Arial" w:hAnsi="Arial" w:cs="Arial"/>
          <w:sz w:val="16"/>
          <w:szCs w:val="16"/>
        </w:rPr>
        <w:t xml:space="preserve"> je poskytovatel podpory </w:t>
      </w:r>
      <w:r w:rsidRPr="007851EF">
        <w:rPr>
          <w:rFonts w:ascii="Arial" w:hAnsi="Arial" w:cs="Arial"/>
          <w:i/>
          <w:sz w:val="16"/>
          <w:szCs w:val="16"/>
        </w:rPr>
        <w:t>de minimis</w:t>
      </w:r>
      <w:r w:rsidRPr="007851EF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DF8" w:rsidRDefault="00C51DF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52"/>
      <w:gridCol w:w="5636"/>
    </w:tblGrid>
    <w:tr w:rsidR="00496615" w:rsidTr="00496615">
      <w:tc>
        <w:tcPr>
          <w:tcW w:w="365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nil"/>
          </w:tcBorders>
          <w:vAlign w:val="center"/>
          <w:hideMark/>
        </w:tcPr>
        <w:p w:rsidR="00496615" w:rsidRDefault="00496615">
          <w:pPr>
            <w:pStyle w:val="Zhlav"/>
            <w:rPr>
              <w:sz w:val="20"/>
            </w:rPr>
          </w:pPr>
          <w:r>
            <w:rPr>
              <w:b/>
              <w:smallCaps/>
              <w:noProof/>
              <w:sz w:val="28"/>
              <w:lang w:eastAsia="cs-CZ"/>
            </w:rPr>
            <w:drawing>
              <wp:inline distT="0" distB="0" distL="0" distR="0">
                <wp:extent cx="1708150" cy="422910"/>
                <wp:effectExtent l="0" t="0" r="6350" b="0"/>
                <wp:docPr id="3" name="Obrázek 3" descr="mmr_cr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mmr_cr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150" cy="42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6" w:type="dxa"/>
          <w:tcBorders>
            <w:top w:val="single" w:sz="4" w:space="0" w:color="BFBFBF"/>
            <w:left w:val="nil"/>
            <w:bottom w:val="single" w:sz="4" w:space="0" w:color="BFBFBF"/>
            <w:right w:val="single" w:sz="4" w:space="0" w:color="BFBFBF"/>
          </w:tcBorders>
          <w:hideMark/>
        </w:tcPr>
        <w:p w:rsidR="00496615" w:rsidRDefault="00496615">
          <w:pPr>
            <w:pStyle w:val="Zhlav"/>
            <w:jc w:val="right"/>
            <w:rPr>
              <w:sz w:val="20"/>
            </w:rPr>
          </w:pPr>
          <w:r>
            <w:rPr>
              <w:sz w:val="20"/>
            </w:rPr>
            <w:t>Národní program podpory CR v regionech</w:t>
          </w:r>
        </w:p>
        <w:p w:rsidR="00496615" w:rsidRDefault="00496615">
          <w:pPr>
            <w:pStyle w:val="Zhlav"/>
            <w:jc w:val="right"/>
            <w:rPr>
              <w:sz w:val="20"/>
            </w:rPr>
          </w:pPr>
          <w:r>
            <w:rPr>
              <w:sz w:val="20"/>
            </w:rPr>
            <w:t>Podprogram Rozvoj základní a doprovodné infrastruktury CR</w:t>
          </w:r>
        </w:p>
        <w:p w:rsidR="00496615" w:rsidRDefault="00496615">
          <w:pPr>
            <w:pStyle w:val="Zhlav"/>
            <w:jc w:val="right"/>
            <w:rPr>
              <w:sz w:val="20"/>
            </w:rPr>
          </w:pPr>
          <w:r>
            <w:rPr>
              <w:sz w:val="20"/>
            </w:rPr>
            <w:t>1. výzva 201</w:t>
          </w:r>
          <w:r w:rsidR="00C51DF8">
            <w:rPr>
              <w:sz w:val="20"/>
            </w:rPr>
            <w:t>8</w:t>
          </w:r>
        </w:p>
        <w:p w:rsidR="00496615" w:rsidRDefault="00C51DF8">
          <w:pPr>
            <w:pStyle w:val="Zhlav"/>
            <w:jc w:val="right"/>
            <w:rPr>
              <w:sz w:val="20"/>
            </w:rPr>
          </w:pPr>
          <w:r>
            <w:rPr>
              <w:sz w:val="20"/>
            </w:rPr>
            <w:t>Příloha</w:t>
          </w:r>
          <w:r w:rsidR="00496615">
            <w:rPr>
              <w:sz w:val="20"/>
            </w:rPr>
            <w:t xml:space="preserve"> </w:t>
          </w:r>
          <w:r>
            <w:rPr>
              <w:sz w:val="20"/>
            </w:rPr>
            <w:t xml:space="preserve">PZ 6 </w:t>
          </w:r>
          <w:r w:rsidR="00496615">
            <w:rPr>
              <w:sz w:val="20"/>
            </w:rPr>
            <w:t>Zásad pro žadatele</w:t>
          </w:r>
        </w:p>
      </w:tc>
    </w:tr>
  </w:tbl>
  <w:p w:rsidR="00BE22DB" w:rsidRPr="00BE22DB" w:rsidRDefault="00BE22DB" w:rsidP="00E32F73">
    <w:pPr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DF8" w:rsidRDefault="00C51DF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466272"/>
    <w:multiLevelType w:val="hybridMultilevel"/>
    <w:tmpl w:val="0CF201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8661FA"/>
    <w:multiLevelType w:val="hybridMultilevel"/>
    <w:tmpl w:val="2E7210A4"/>
    <w:lvl w:ilvl="0" w:tplc="6B5E71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C57E45"/>
    <w:multiLevelType w:val="hybridMultilevel"/>
    <w:tmpl w:val="CA8861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2DD7DF6"/>
    <w:multiLevelType w:val="hybridMultilevel"/>
    <w:tmpl w:val="9F947340"/>
    <w:lvl w:ilvl="0" w:tplc="93E0996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5A4"/>
    <w:rsid w:val="00003A53"/>
    <w:rsid w:val="000055A4"/>
    <w:rsid w:val="00063826"/>
    <w:rsid w:val="0007693A"/>
    <w:rsid w:val="002316DA"/>
    <w:rsid w:val="00296815"/>
    <w:rsid w:val="003B7B3B"/>
    <w:rsid w:val="003C3C25"/>
    <w:rsid w:val="003F0258"/>
    <w:rsid w:val="00496615"/>
    <w:rsid w:val="006436DA"/>
    <w:rsid w:val="00654716"/>
    <w:rsid w:val="00777519"/>
    <w:rsid w:val="00820E4B"/>
    <w:rsid w:val="00926A72"/>
    <w:rsid w:val="00B50883"/>
    <w:rsid w:val="00B92911"/>
    <w:rsid w:val="00BE22DB"/>
    <w:rsid w:val="00C00A47"/>
    <w:rsid w:val="00C07965"/>
    <w:rsid w:val="00C1602B"/>
    <w:rsid w:val="00C21DAF"/>
    <w:rsid w:val="00C51DF8"/>
    <w:rsid w:val="00CC7BF9"/>
    <w:rsid w:val="00D67027"/>
    <w:rsid w:val="00DC2EB3"/>
    <w:rsid w:val="00E32F73"/>
    <w:rsid w:val="00FB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508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508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508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05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3C3C25"/>
    <w:rPr>
      <w:b/>
      <w:bCs/>
    </w:rPr>
  </w:style>
  <w:style w:type="paragraph" w:styleId="Odstavecseseznamem">
    <w:name w:val="List Paragraph"/>
    <w:basedOn w:val="Normln"/>
    <w:uiPriority w:val="34"/>
    <w:qFormat/>
    <w:rsid w:val="00BE22D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E2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22DB"/>
  </w:style>
  <w:style w:type="paragraph" w:styleId="Zpat">
    <w:name w:val="footer"/>
    <w:basedOn w:val="Normln"/>
    <w:link w:val="ZpatChar"/>
    <w:uiPriority w:val="99"/>
    <w:unhideWhenUsed/>
    <w:rsid w:val="00BE2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22DB"/>
  </w:style>
  <w:style w:type="character" w:customStyle="1" w:styleId="Nadpis1Char">
    <w:name w:val="Nadpis 1 Char"/>
    <w:basedOn w:val="Standardnpsmoodstavce"/>
    <w:link w:val="Nadpis1"/>
    <w:uiPriority w:val="9"/>
    <w:rsid w:val="00B508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508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5088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Znakapoznpodarou">
    <w:name w:val="footnote reference"/>
    <w:semiHidden/>
    <w:rsid w:val="00FB1D42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B1D4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B1D42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66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508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508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508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05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3C3C25"/>
    <w:rPr>
      <w:b/>
      <w:bCs/>
    </w:rPr>
  </w:style>
  <w:style w:type="paragraph" w:styleId="Odstavecseseznamem">
    <w:name w:val="List Paragraph"/>
    <w:basedOn w:val="Normln"/>
    <w:uiPriority w:val="34"/>
    <w:qFormat/>
    <w:rsid w:val="00BE22D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E2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22DB"/>
  </w:style>
  <w:style w:type="paragraph" w:styleId="Zpat">
    <w:name w:val="footer"/>
    <w:basedOn w:val="Normln"/>
    <w:link w:val="ZpatChar"/>
    <w:uiPriority w:val="99"/>
    <w:unhideWhenUsed/>
    <w:rsid w:val="00BE2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22DB"/>
  </w:style>
  <w:style w:type="character" w:customStyle="1" w:styleId="Nadpis1Char">
    <w:name w:val="Nadpis 1 Char"/>
    <w:basedOn w:val="Standardnpsmoodstavce"/>
    <w:link w:val="Nadpis1"/>
    <w:uiPriority w:val="9"/>
    <w:rsid w:val="00B508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508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5088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Znakapoznpodarou">
    <w:name w:val="footnote reference"/>
    <w:semiHidden/>
    <w:rsid w:val="00FB1D42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B1D4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B1D42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66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4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BDC4F-A014-456F-B57F-A7E036B21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914</Words>
  <Characters>5396</Characters>
  <Application>Microsoft Office Word</Application>
  <DocSecurity>4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RŠ</cp:lastModifiedBy>
  <cp:revision>2</cp:revision>
  <cp:lastPrinted>2016-11-01T10:48:00Z</cp:lastPrinted>
  <dcterms:created xsi:type="dcterms:W3CDTF">2017-12-19T14:32:00Z</dcterms:created>
  <dcterms:modified xsi:type="dcterms:W3CDTF">2017-12-19T14:32:00Z</dcterms:modified>
</cp:coreProperties>
</file>